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56C4" w14:textId="77777777" w:rsidR="0088147A" w:rsidRPr="006154DE" w:rsidRDefault="00DD1AA9" w:rsidP="006154DE">
      <w:pPr>
        <w:rPr>
          <w:i/>
        </w:rPr>
      </w:pPr>
      <w:r>
        <w:rPr>
          <w:b/>
          <w:sz w:val="28"/>
        </w:rPr>
        <w:t>jatszoterp</w:t>
      </w:r>
      <w:r w:rsidR="00EA7D6C">
        <w:rPr>
          <w:b/>
          <w:sz w:val="28"/>
        </w:rPr>
        <w:t>ont.hu</w:t>
      </w:r>
      <w:r w:rsidR="006154DE">
        <w:rPr>
          <w:b/>
          <w:sz w:val="28"/>
        </w:rPr>
        <w:t xml:space="preserve">                                                          </w:t>
      </w:r>
      <w:r w:rsidR="00EA7D6C">
        <w:rPr>
          <w:i/>
        </w:rPr>
        <w:t>Budapest</w:t>
      </w:r>
      <w:r w:rsidR="005B04EA">
        <w:rPr>
          <w:i/>
        </w:rPr>
        <w:t xml:space="preserve">, </w:t>
      </w:r>
      <w:r w:rsidR="00581ABC">
        <w:rPr>
          <w:i/>
        </w:rPr>
        <w:t>2025.06.12</w:t>
      </w:r>
      <w:r w:rsidR="00F80435">
        <w:rPr>
          <w:i/>
        </w:rPr>
        <w:t>.</w:t>
      </w:r>
    </w:p>
    <w:p w14:paraId="5FEF656F" w14:textId="77777777" w:rsidR="00DD1AA9" w:rsidRDefault="0088147A" w:rsidP="006154DE">
      <w:pPr>
        <w:rPr>
          <w:i/>
        </w:rPr>
      </w:pPr>
      <w:r>
        <w:rPr>
          <w:i/>
        </w:rPr>
        <w:t xml:space="preserve"> </w:t>
      </w:r>
      <w:r w:rsidR="005C1CBB">
        <w:rPr>
          <w:i/>
        </w:rPr>
        <w:t>Játszótérpont</w:t>
      </w:r>
      <w:r w:rsidR="00DD1AA9">
        <w:rPr>
          <w:i/>
        </w:rPr>
        <w:t xml:space="preserve"> Kft.</w:t>
      </w:r>
      <w:r w:rsidR="00EA7D6C">
        <w:rPr>
          <w:i/>
        </w:rPr>
        <w:t xml:space="preserve">  </w:t>
      </w:r>
    </w:p>
    <w:p w14:paraId="7E13310E" w14:textId="77777777" w:rsidR="00DD1AA9" w:rsidRDefault="005C1CBB" w:rsidP="006154DE">
      <w:pPr>
        <w:rPr>
          <w:i/>
        </w:rPr>
      </w:pPr>
      <w:r>
        <w:rPr>
          <w:i/>
        </w:rPr>
        <w:t xml:space="preserve">2310 Szigetszentmiklós </w:t>
      </w:r>
      <w:proofErr w:type="spellStart"/>
      <w:r>
        <w:rPr>
          <w:i/>
        </w:rPr>
        <w:t>Háros</w:t>
      </w:r>
      <w:proofErr w:type="spellEnd"/>
      <w:r>
        <w:rPr>
          <w:i/>
        </w:rPr>
        <w:t xml:space="preserve"> u. 8002/1                                        </w:t>
      </w:r>
      <w:proofErr w:type="gramStart"/>
      <w:r w:rsidR="00DD1AA9">
        <w:rPr>
          <w:i/>
        </w:rPr>
        <w:t xml:space="preserve">Tárgy:   </w:t>
      </w:r>
      <w:proofErr w:type="gramEnd"/>
      <w:r w:rsidR="00DD1AA9">
        <w:rPr>
          <w:i/>
        </w:rPr>
        <w:t>Árajánlat</w:t>
      </w:r>
    </w:p>
    <w:p w14:paraId="414DEF34" w14:textId="35CD6A8F" w:rsidR="00DD1AA9" w:rsidRDefault="005C1CBB" w:rsidP="006154DE">
      <w:pPr>
        <w:rPr>
          <w:i/>
        </w:rPr>
      </w:pPr>
      <w:r>
        <w:rPr>
          <w:i/>
        </w:rPr>
        <w:t>adószám : 25865514</w:t>
      </w:r>
      <w:r w:rsidR="00DD1AA9">
        <w:rPr>
          <w:i/>
        </w:rPr>
        <w:t>-2-13</w:t>
      </w:r>
      <w:r w:rsidR="008678F5">
        <w:rPr>
          <w:i/>
        </w:rPr>
        <w:t xml:space="preserve">                                   </w:t>
      </w:r>
      <w:r w:rsidR="00581ABC">
        <w:rPr>
          <w:i/>
        </w:rPr>
        <w:t xml:space="preserve">                  </w:t>
      </w:r>
    </w:p>
    <w:p w14:paraId="65DE8750" w14:textId="77777777" w:rsidR="006154DE" w:rsidRPr="00581ABC" w:rsidRDefault="005C1CBB" w:rsidP="005C1CBB">
      <w:r>
        <w:rPr>
          <w:i/>
        </w:rPr>
        <w:t xml:space="preserve">          </w:t>
      </w:r>
      <w:r w:rsidR="005B04EA">
        <w:rPr>
          <w:i/>
        </w:rPr>
        <w:t>Szabó Ferenc</w:t>
      </w:r>
      <w:r w:rsidR="008678F5">
        <w:rPr>
          <w:i/>
        </w:rPr>
        <w:br/>
      </w:r>
      <w:r w:rsidR="008678F5">
        <w:rPr>
          <w:i/>
        </w:rPr>
        <w:br/>
      </w:r>
      <w:r w:rsidR="008678F5" w:rsidRPr="00581ABC">
        <w:rPr>
          <w:i/>
        </w:rPr>
        <w:t xml:space="preserve">                 </w:t>
      </w:r>
      <w:r w:rsidR="00BC6AB1" w:rsidRPr="00581ABC">
        <w:rPr>
          <w:i/>
        </w:rPr>
        <w:t xml:space="preserve">        </w:t>
      </w:r>
      <w:r w:rsidR="002757C4" w:rsidRPr="00581ABC">
        <w:rPr>
          <w:i/>
        </w:rPr>
        <w:t xml:space="preserve">                                 </w:t>
      </w:r>
      <w:r w:rsidRPr="00581ABC">
        <w:rPr>
          <w:i/>
        </w:rPr>
        <w:t xml:space="preserve">    </w:t>
      </w:r>
      <w:r w:rsidR="002757C4" w:rsidRPr="00581ABC">
        <w:rPr>
          <w:i/>
        </w:rPr>
        <w:t xml:space="preserve">            </w:t>
      </w:r>
      <w:r w:rsidR="0015361F" w:rsidRPr="00581ABC">
        <w:rPr>
          <w:i/>
        </w:rPr>
        <w:t xml:space="preserve"> </w:t>
      </w:r>
      <w:proofErr w:type="gramStart"/>
      <w:r w:rsidR="0088147A" w:rsidRPr="00581ABC">
        <w:rPr>
          <w:i/>
        </w:rPr>
        <w:t>Ajánlatkérő :</w:t>
      </w:r>
      <w:proofErr w:type="gramEnd"/>
      <w:r w:rsidR="0088147A" w:rsidRPr="00581ABC">
        <w:rPr>
          <w:i/>
        </w:rPr>
        <w:t xml:space="preserve"> </w:t>
      </w:r>
      <w:r w:rsidR="00A75336" w:rsidRPr="00581ABC">
        <w:t xml:space="preserve"> </w:t>
      </w:r>
      <w:r w:rsidR="00581ABC" w:rsidRPr="00581ABC">
        <w:rPr>
          <w:color w:val="2C363A"/>
          <w:shd w:val="clear" w:color="auto" w:fill="FFFFFF"/>
        </w:rPr>
        <w:t>Családok Átmeneti Otthona</w:t>
      </w:r>
      <w:r w:rsidR="00581ABC" w:rsidRPr="00581ABC">
        <w:rPr>
          <w:color w:val="2C363A"/>
        </w:rPr>
        <w:br/>
      </w:r>
      <w:r w:rsidR="00581ABC" w:rsidRPr="00581ABC">
        <w:rPr>
          <w:color w:val="2C363A"/>
          <w:shd w:val="clear" w:color="auto" w:fill="FFFFFF"/>
        </w:rPr>
        <w:t xml:space="preserve">                                         </w:t>
      </w:r>
      <w:r w:rsidR="00581ABC">
        <w:rPr>
          <w:color w:val="2C363A"/>
          <w:shd w:val="clear" w:color="auto" w:fill="FFFFFF"/>
        </w:rPr>
        <w:t xml:space="preserve">                                                 </w:t>
      </w:r>
      <w:r w:rsidR="00581ABC" w:rsidRPr="00581ABC">
        <w:rPr>
          <w:color w:val="2C363A"/>
          <w:shd w:val="clear" w:color="auto" w:fill="FFFFFF"/>
        </w:rPr>
        <w:t xml:space="preserve">  2870 Kisbér Perczel Mór u. 36.</w:t>
      </w:r>
    </w:p>
    <w:p w14:paraId="24F9F7B5" w14:textId="77777777" w:rsidR="00710BF4" w:rsidRDefault="00DD1AA9">
      <w:r>
        <w:t xml:space="preserve">                                                                                            </w:t>
      </w:r>
      <w:r w:rsidR="0088147A">
        <w:t xml:space="preserve">                    </w:t>
      </w:r>
    </w:p>
    <w:p w14:paraId="24A0A6F5" w14:textId="77777777" w:rsidR="006154DE" w:rsidRDefault="006154DE" w:rsidP="00DD1AA9">
      <w:pPr>
        <w:jc w:val="center"/>
      </w:pPr>
      <w:r>
        <w:t xml:space="preserve">   </w:t>
      </w:r>
      <w:r w:rsidR="003829D6">
        <w:t xml:space="preserve">                                                             </w:t>
      </w:r>
      <w:r w:rsidR="00DD1AA9">
        <w:t xml:space="preserve">            </w:t>
      </w:r>
      <w:r w:rsidR="008868D6">
        <w:t xml:space="preserve">  </w:t>
      </w:r>
    </w:p>
    <w:p w14:paraId="4231D46E" w14:textId="77777777" w:rsidR="00B734F9" w:rsidRDefault="00B734F9" w:rsidP="00B734F9">
      <w:proofErr w:type="gramStart"/>
      <w:r>
        <w:t>Tisztelt</w:t>
      </w:r>
      <w:r w:rsidR="00F62FF0">
        <w:t xml:space="preserve"> </w:t>
      </w:r>
      <w:r w:rsidR="008678F5">
        <w:t xml:space="preserve"> </w:t>
      </w:r>
      <w:r w:rsidR="00581ABC">
        <w:t>Intézmény</w:t>
      </w:r>
      <w:proofErr w:type="gramEnd"/>
    </w:p>
    <w:p w14:paraId="0CAF481F" w14:textId="77777777" w:rsidR="00B734F9" w:rsidRDefault="00B734F9" w:rsidP="00B734F9"/>
    <w:p w14:paraId="3B6E7DAA" w14:textId="77777777" w:rsidR="00B734F9" w:rsidRDefault="00B734F9" w:rsidP="00B734F9">
      <w:r>
        <w:t xml:space="preserve">Köszönjük megtisztelő </w:t>
      </w:r>
      <w:proofErr w:type="gramStart"/>
      <w:r>
        <w:t>érdeklődését !</w:t>
      </w:r>
      <w:proofErr w:type="gramEnd"/>
      <w:r>
        <w:t xml:space="preserve"> Több mint 10 éve </w:t>
      </w:r>
      <w:proofErr w:type="gramStart"/>
      <w:r>
        <w:t>foglalkozunk  játszóterek</w:t>
      </w:r>
      <w:proofErr w:type="gramEnd"/>
      <w:r>
        <w:t xml:space="preserve">, játszótéri eszközök tervezésével s megépítésével. Ezen idő alatt széleskörű tapasztalatra tettünk szert ezen téren. Minőségi alapanyagaink garantálják eszközeink hosszú élettartalmát, és </w:t>
      </w:r>
      <w:proofErr w:type="spellStart"/>
      <w:r>
        <w:t>esztétikusságát</w:t>
      </w:r>
      <w:proofErr w:type="spellEnd"/>
      <w:r>
        <w:t>.</w:t>
      </w:r>
    </w:p>
    <w:p w14:paraId="18D7C9A3" w14:textId="77777777" w:rsidR="00B734F9" w:rsidRDefault="00B734F9" w:rsidP="00B734F9">
      <w:r>
        <w:t xml:space="preserve">Az alábbiakban küldjük a megbeszélt paraméterek alapján kalkulált árajánlatunkat mely reméljük elnyeri </w:t>
      </w:r>
      <w:proofErr w:type="gramStart"/>
      <w:r>
        <w:t>tetszését ,</w:t>
      </w:r>
      <w:proofErr w:type="gramEnd"/>
      <w:r>
        <w:t xml:space="preserve"> s hamarosan elégedett ügyfeleink között üdvözölhetjük!  </w:t>
      </w:r>
    </w:p>
    <w:p w14:paraId="295F34C1" w14:textId="77777777" w:rsidR="00B734F9" w:rsidRDefault="00B734F9" w:rsidP="006D0114">
      <w:pPr>
        <w:rPr>
          <w:b/>
        </w:rPr>
      </w:pPr>
    </w:p>
    <w:p w14:paraId="44778EFA" w14:textId="77777777" w:rsidR="001D0430" w:rsidRDefault="001D0430" w:rsidP="00B734F9">
      <w:pPr>
        <w:jc w:val="center"/>
        <w:rPr>
          <w:b/>
        </w:rPr>
      </w:pPr>
    </w:p>
    <w:p w14:paraId="39B4F5DF" w14:textId="77777777" w:rsidR="005D24E0" w:rsidRDefault="005C1CBB" w:rsidP="001D0430">
      <w:pPr>
        <w:pStyle w:val="NormlWeb"/>
        <w:spacing w:before="0" w:beforeAutospacing="0" w:after="0" w:afterAutospacing="0"/>
        <w:jc w:val="center"/>
        <w:rPr>
          <w:i/>
          <w:color w:val="FF0000"/>
        </w:rPr>
      </w:pPr>
      <w:r>
        <w:rPr>
          <w:i/>
          <w:color w:val="FF0000"/>
        </w:rPr>
        <w:t xml:space="preserve">ÁLLVÁNYOS </w:t>
      </w:r>
      <w:r w:rsidR="00B92CD8">
        <w:rPr>
          <w:i/>
          <w:color w:val="FF0000"/>
        </w:rPr>
        <w:t xml:space="preserve">HINTA </w:t>
      </w:r>
      <w:r>
        <w:rPr>
          <w:i/>
          <w:color w:val="FF0000"/>
        </w:rPr>
        <w:t>CSÚSZDA</w:t>
      </w:r>
    </w:p>
    <w:p w14:paraId="6E4938D0" w14:textId="77777777" w:rsidR="00F62FF0" w:rsidRPr="004E2D5A" w:rsidRDefault="00B92CD8" w:rsidP="001D0430">
      <w:pPr>
        <w:pStyle w:val="NormlWeb"/>
        <w:spacing w:before="0" w:beforeAutospacing="0" w:after="0" w:afterAutospacing="0"/>
        <w:jc w:val="center"/>
      </w:pPr>
      <w:r>
        <w:t>JPK-V-011</w:t>
      </w:r>
    </w:p>
    <w:p w14:paraId="0A156460" w14:textId="77777777" w:rsidR="00B734F9" w:rsidRDefault="00B734F9" w:rsidP="00A75336">
      <w:pPr>
        <w:pStyle w:val="NormlWeb"/>
        <w:spacing w:before="0" w:beforeAutospacing="0" w:after="0" w:afterAutospacing="0"/>
        <w:jc w:val="center"/>
        <w:rPr>
          <w:noProof/>
        </w:rPr>
      </w:pPr>
    </w:p>
    <w:p w14:paraId="71B85E0F" w14:textId="77777777" w:rsidR="003F0C04" w:rsidRDefault="003F0C04" w:rsidP="00A75336">
      <w:pPr>
        <w:pStyle w:val="NormlWeb"/>
        <w:spacing w:before="0" w:beforeAutospacing="0" w:after="0" w:afterAutospacing="0"/>
        <w:jc w:val="center"/>
        <w:rPr>
          <w:noProof/>
        </w:rPr>
      </w:pPr>
      <w:r>
        <w:rPr>
          <w:noProof/>
        </w:rPr>
        <w:t xml:space="preserve">             </w:t>
      </w:r>
    </w:p>
    <w:p w14:paraId="48FD6594" w14:textId="77777777" w:rsidR="003F0C04" w:rsidRDefault="00B92CD8" w:rsidP="00A75336">
      <w:pPr>
        <w:pStyle w:val="NormlWeb"/>
        <w:spacing w:before="0" w:beforeAutospacing="0" w:after="0" w:afterAutospacing="0"/>
        <w:jc w:val="center"/>
        <w:rPr>
          <w:noProof/>
        </w:rPr>
      </w:pPr>
      <w:r>
        <w:rPr>
          <w:noProof/>
        </w:rPr>
        <w:drawing>
          <wp:inline distT="0" distB="0" distL="0" distR="0" wp14:anchorId="50A0B944" wp14:editId="40F0380D">
            <wp:extent cx="1809750" cy="1362075"/>
            <wp:effectExtent l="0" t="0" r="0" b="9525"/>
            <wp:docPr id="2" name="Kép 2" descr="Állványos hinta csúszdá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llványos hinta csúszdáv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EA99F" w14:textId="77777777" w:rsidR="003F0C04" w:rsidRDefault="003F0C04" w:rsidP="008F7F15">
      <w:pPr>
        <w:pStyle w:val="NormlWeb"/>
        <w:spacing w:before="0" w:beforeAutospacing="0" w:after="0" w:afterAutospacing="0"/>
        <w:rPr>
          <w:color w:val="FF0000"/>
          <w:sz w:val="40"/>
          <w:szCs w:val="40"/>
        </w:rPr>
      </w:pPr>
    </w:p>
    <w:p w14:paraId="652DFDD8" w14:textId="77777777" w:rsidR="00B92CD8" w:rsidRPr="007A32E6" w:rsidRDefault="008F7F15" w:rsidP="005B04EA">
      <w:pPr>
        <w:pStyle w:val="NormlWeb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proofErr w:type="gramStart"/>
      <w:r w:rsidRPr="007A32E6">
        <w:rPr>
          <w:color w:val="FF0000"/>
          <w:sz w:val="40"/>
          <w:szCs w:val="40"/>
        </w:rPr>
        <w:t xml:space="preserve">Ára: </w:t>
      </w:r>
      <w:r>
        <w:rPr>
          <w:color w:val="FF0000"/>
          <w:sz w:val="40"/>
          <w:szCs w:val="40"/>
        </w:rPr>
        <w:t xml:space="preserve"> </w:t>
      </w:r>
      <w:r w:rsidR="008678F5">
        <w:rPr>
          <w:color w:val="FF0000"/>
          <w:sz w:val="40"/>
          <w:szCs w:val="40"/>
        </w:rPr>
        <w:t>595</w:t>
      </w:r>
      <w:r w:rsidRPr="007A32E6">
        <w:rPr>
          <w:color w:val="FF0000"/>
          <w:sz w:val="40"/>
          <w:szCs w:val="40"/>
        </w:rPr>
        <w:t>.000</w:t>
      </w:r>
      <w:proofErr w:type="gramEnd"/>
      <w:r w:rsidRPr="007A32E6">
        <w:rPr>
          <w:color w:val="FF0000"/>
          <w:sz w:val="40"/>
          <w:szCs w:val="40"/>
        </w:rPr>
        <w:t xml:space="preserve"> Ft + ÁFA-</w:t>
      </w:r>
      <w:proofErr w:type="spellStart"/>
      <w:r w:rsidRPr="007A32E6">
        <w:rPr>
          <w:color w:val="FF0000"/>
          <w:sz w:val="40"/>
          <w:szCs w:val="40"/>
        </w:rPr>
        <w:t>tól</w:t>
      </w:r>
      <w:proofErr w:type="spellEnd"/>
    </w:p>
    <w:p w14:paraId="30703371" w14:textId="77777777" w:rsidR="008F7F15" w:rsidRPr="005C1CBB" w:rsidRDefault="008F7F15" w:rsidP="00A75336">
      <w:pPr>
        <w:pStyle w:val="NormlWeb"/>
        <w:spacing w:before="0" w:beforeAutospacing="0" w:after="0" w:afterAutospacing="0"/>
        <w:jc w:val="center"/>
        <w:rPr>
          <w:noProof/>
        </w:rPr>
      </w:pPr>
    </w:p>
    <w:p w14:paraId="5B724613" w14:textId="77777777" w:rsidR="005C1CBB" w:rsidRDefault="00B92CD8" w:rsidP="00153621">
      <w:pPr>
        <w:jc w:val="center"/>
        <w:rPr>
          <w:rFonts w:ascii="Arial" w:hAnsi="Arial" w:cs="Arial"/>
          <w:color w:val="000303"/>
          <w:shd w:val="clear" w:color="auto" w:fill="FFFFFF"/>
        </w:rPr>
      </w:pPr>
      <w:r>
        <w:rPr>
          <w:rFonts w:ascii="Arial" w:hAnsi="Arial" w:cs="Arial"/>
          <w:color w:val="000303"/>
          <w:shd w:val="clear" w:color="auto" w:fill="FFFFFF"/>
        </w:rPr>
        <w:t xml:space="preserve">Állványos csúszda </w:t>
      </w:r>
      <w:proofErr w:type="gramStart"/>
      <w:r>
        <w:rPr>
          <w:rFonts w:ascii="Arial" w:hAnsi="Arial" w:cs="Arial"/>
          <w:color w:val="000303"/>
          <w:shd w:val="clear" w:color="auto" w:fill="FFFFFF"/>
        </w:rPr>
        <w:t>hintával .</w:t>
      </w:r>
      <w:proofErr w:type="gramEnd"/>
      <w:r>
        <w:rPr>
          <w:rFonts w:ascii="Arial" w:hAnsi="Arial" w:cs="Arial"/>
          <w:color w:val="000303"/>
          <w:shd w:val="clear" w:color="auto" w:fill="FFFFFF"/>
        </w:rPr>
        <w:t xml:space="preserve"> Közkedvelt játék kicsiknek nagyoknak egyaránt. Kis helyen elfér. Anyaga ragasztott tömbösített borovi fenyő oszlopok. Színes panelok. 3 m-es csúszdával. Ütés csillapító talajt igényel!</w:t>
      </w:r>
    </w:p>
    <w:p w14:paraId="49F72071" w14:textId="77777777" w:rsidR="00B92CD8" w:rsidRDefault="00B92CD8" w:rsidP="00153621">
      <w:pPr>
        <w:jc w:val="center"/>
        <w:rPr>
          <w:rFonts w:ascii="Arial" w:hAnsi="Arial" w:cs="Arial"/>
          <w:color w:val="000303"/>
          <w:shd w:val="clear" w:color="auto" w:fill="FFFFFF"/>
        </w:rPr>
      </w:pPr>
    </w:p>
    <w:p w14:paraId="28A46B37" w14:textId="77777777" w:rsidR="005B04EA" w:rsidRPr="005B04EA" w:rsidRDefault="005B04EA" w:rsidP="005B04EA">
      <w:pPr>
        <w:shd w:val="clear" w:color="auto" w:fill="FFFFFF"/>
        <w:rPr>
          <w:rFonts w:ascii="Arial" w:hAnsi="Arial" w:cs="Arial"/>
          <w:color w:val="000303"/>
        </w:rPr>
      </w:pPr>
      <w:r w:rsidRPr="005B04EA">
        <w:rPr>
          <w:rFonts w:ascii="Arial" w:hAnsi="Arial" w:cs="Arial"/>
          <w:color w:val="000303"/>
        </w:rPr>
        <w:t xml:space="preserve">Ajánlott </w:t>
      </w:r>
      <w:proofErr w:type="gramStart"/>
      <w:r w:rsidRPr="005B04EA">
        <w:rPr>
          <w:rFonts w:ascii="Arial" w:hAnsi="Arial" w:cs="Arial"/>
          <w:color w:val="000303"/>
        </w:rPr>
        <w:t>korosztály:   </w:t>
      </w:r>
      <w:proofErr w:type="gramEnd"/>
      <w:r w:rsidR="00D96FAB">
        <w:rPr>
          <w:rFonts w:ascii="Arial" w:hAnsi="Arial" w:cs="Arial"/>
          <w:b/>
          <w:bCs/>
          <w:color w:val="000303"/>
        </w:rPr>
        <w:t> 2 – 12</w:t>
      </w:r>
      <w:r w:rsidRPr="005B04EA">
        <w:rPr>
          <w:rFonts w:ascii="Arial" w:hAnsi="Arial" w:cs="Arial"/>
          <w:b/>
          <w:bCs/>
          <w:color w:val="000303"/>
        </w:rPr>
        <w:t xml:space="preserve"> év</w:t>
      </w:r>
    </w:p>
    <w:p w14:paraId="46B1E07E" w14:textId="77777777" w:rsidR="005B04EA" w:rsidRPr="005B04EA" w:rsidRDefault="005B04EA" w:rsidP="005B04EA">
      <w:pPr>
        <w:shd w:val="clear" w:color="auto" w:fill="FFFFFF"/>
        <w:rPr>
          <w:rFonts w:ascii="Arial" w:hAnsi="Arial" w:cs="Arial"/>
          <w:color w:val="000303"/>
        </w:rPr>
      </w:pPr>
      <w:r w:rsidRPr="005B04EA">
        <w:rPr>
          <w:rFonts w:ascii="Arial" w:hAnsi="Arial" w:cs="Arial"/>
          <w:color w:val="000303"/>
        </w:rPr>
        <w:t xml:space="preserve">Terület </w:t>
      </w:r>
      <w:proofErr w:type="gramStart"/>
      <w:r w:rsidRPr="005B04EA">
        <w:rPr>
          <w:rFonts w:ascii="Arial" w:hAnsi="Arial" w:cs="Arial"/>
          <w:color w:val="000303"/>
        </w:rPr>
        <w:t>igény :</w:t>
      </w:r>
      <w:proofErr w:type="gramEnd"/>
      <w:r w:rsidRPr="005B04EA">
        <w:rPr>
          <w:rFonts w:ascii="Arial" w:hAnsi="Arial" w:cs="Arial"/>
          <w:color w:val="000303"/>
        </w:rPr>
        <w:t>  </w:t>
      </w:r>
      <w:r w:rsidRPr="005B04EA">
        <w:rPr>
          <w:rFonts w:ascii="Arial" w:hAnsi="Arial" w:cs="Arial"/>
          <w:b/>
          <w:bCs/>
          <w:color w:val="000303"/>
        </w:rPr>
        <w:t>6 m x 8 m</w:t>
      </w:r>
    </w:p>
    <w:p w14:paraId="30FE0E80" w14:textId="77777777" w:rsidR="005B04EA" w:rsidRPr="005B04EA" w:rsidRDefault="005B04EA" w:rsidP="005B04EA">
      <w:pPr>
        <w:shd w:val="clear" w:color="auto" w:fill="FFFFFF"/>
        <w:rPr>
          <w:rFonts w:ascii="Arial" w:hAnsi="Arial" w:cs="Arial"/>
          <w:color w:val="000303"/>
        </w:rPr>
      </w:pPr>
      <w:r w:rsidRPr="005B04EA">
        <w:rPr>
          <w:rFonts w:ascii="Arial" w:hAnsi="Arial" w:cs="Arial"/>
          <w:color w:val="000303"/>
        </w:rPr>
        <w:t xml:space="preserve">Esési </w:t>
      </w:r>
      <w:proofErr w:type="gramStart"/>
      <w:r w:rsidRPr="005B04EA">
        <w:rPr>
          <w:rFonts w:ascii="Arial" w:hAnsi="Arial" w:cs="Arial"/>
          <w:color w:val="000303"/>
        </w:rPr>
        <w:t>tér :</w:t>
      </w:r>
      <w:proofErr w:type="gramEnd"/>
      <w:r w:rsidRPr="005B04EA">
        <w:rPr>
          <w:rFonts w:ascii="Arial" w:hAnsi="Arial" w:cs="Arial"/>
          <w:color w:val="000303"/>
        </w:rPr>
        <w:t>   </w:t>
      </w:r>
      <w:r w:rsidRPr="005B04EA">
        <w:rPr>
          <w:rFonts w:ascii="Arial" w:hAnsi="Arial" w:cs="Arial"/>
          <w:b/>
          <w:bCs/>
          <w:color w:val="000303"/>
        </w:rPr>
        <w:t>48 m2</w:t>
      </w:r>
    </w:p>
    <w:p w14:paraId="1D7F1E57" w14:textId="77777777" w:rsidR="005B04EA" w:rsidRPr="005B04EA" w:rsidRDefault="005B04EA" w:rsidP="005B04EA">
      <w:pPr>
        <w:shd w:val="clear" w:color="auto" w:fill="FFFFFF"/>
        <w:rPr>
          <w:rFonts w:ascii="Arial" w:hAnsi="Arial" w:cs="Arial"/>
          <w:color w:val="000303"/>
        </w:rPr>
      </w:pPr>
      <w:proofErr w:type="gramStart"/>
      <w:r w:rsidRPr="005B04EA">
        <w:rPr>
          <w:rFonts w:ascii="Arial" w:hAnsi="Arial" w:cs="Arial"/>
          <w:color w:val="000303"/>
        </w:rPr>
        <w:t>Esésmagasság :</w:t>
      </w:r>
      <w:proofErr w:type="gramEnd"/>
      <w:r w:rsidRPr="005B04EA">
        <w:rPr>
          <w:rFonts w:ascii="Arial" w:hAnsi="Arial" w:cs="Arial"/>
          <w:color w:val="000303"/>
        </w:rPr>
        <w:t>   </w:t>
      </w:r>
      <w:r w:rsidRPr="005B04EA">
        <w:rPr>
          <w:rFonts w:ascii="Arial" w:hAnsi="Arial" w:cs="Arial"/>
          <w:b/>
          <w:bCs/>
          <w:color w:val="000303"/>
        </w:rPr>
        <w:t>140 cm</w:t>
      </w:r>
    </w:p>
    <w:p w14:paraId="30BBC147" w14:textId="77777777" w:rsidR="005B04EA" w:rsidRPr="005B04EA" w:rsidRDefault="005B04EA" w:rsidP="005B04EA">
      <w:pPr>
        <w:shd w:val="clear" w:color="auto" w:fill="FFFFFF"/>
        <w:rPr>
          <w:rFonts w:ascii="Arial" w:hAnsi="Arial" w:cs="Arial"/>
          <w:color w:val="000303"/>
        </w:rPr>
      </w:pPr>
      <w:r w:rsidRPr="005B04EA">
        <w:rPr>
          <w:rFonts w:ascii="Arial" w:hAnsi="Arial" w:cs="Arial"/>
          <w:color w:val="000303"/>
        </w:rPr>
        <w:t xml:space="preserve">Ütés csillapító </w:t>
      </w:r>
      <w:proofErr w:type="gramStart"/>
      <w:r w:rsidRPr="005B04EA">
        <w:rPr>
          <w:rFonts w:ascii="Arial" w:hAnsi="Arial" w:cs="Arial"/>
          <w:color w:val="000303"/>
        </w:rPr>
        <w:t>burkolat :</w:t>
      </w:r>
      <w:proofErr w:type="gramEnd"/>
      <w:r w:rsidRPr="005B04EA">
        <w:rPr>
          <w:rFonts w:ascii="Arial" w:hAnsi="Arial" w:cs="Arial"/>
          <w:color w:val="000303"/>
        </w:rPr>
        <w:t>   </w:t>
      </w:r>
      <w:r w:rsidRPr="005B04EA">
        <w:rPr>
          <w:rFonts w:ascii="Arial" w:hAnsi="Arial" w:cs="Arial"/>
          <w:color w:val="FF0000"/>
        </w:rPr>
        <w:t>KÖTELEZŐ</w:t>
      </w:r>
    </w:p>
    <w:p w14:paraId="2DF29A2F" w14:textId="77777777" w:rsidR="005B04EA" w:rsidRPr="005B04EA" w:rsidRDefault="005B04EA" w:rsidP="005B04EA">
      <w:pPr>
        <w:shd w:val="clear" w:color="auto" w:fill="FFFFFF"/>
        <w:rPr>
          <w:rFonts w:ascii="Arial" w:hAnsi="Arial" w:cs="Arial"/>
          <w:color w:val="000303"/>
        </w:rPr>
      </w:pPr>
      <w:r w:rsidRPr="005B04EA">
        <w:rPr>
          <w:rFonts w:ascii="Arial" w:hAnsi="Arial" w:cs="Arial"/>
          <w:color w:val="000303"/>
        </w:rPr>
        <w:t xml:space="preserve">                                            Gumi </w:t>
      </w:r>
      <w:proofErr w:type="gramStart"/>
      <w:r w:rsidRPr="005B04EA">
        <w:rPr>
          <w:rFonts w:ascii="Arial" w:hAnsi="Arial" w:cs="Arial"/>
          <w:color w:val="000303"/>
        </w:rPr>
        <w:t>szőnyeg ,</w:t>
      </w:r>
      <w:proofErr w:type="gramEnd"/>
      <w:r w:rsidRPr="005B04EA">
        <w:rPr>
          <w:rFonts w:ascii="Arial" w:hAnsi="Arial" w:cs="Arial"/>
          <w:color w:val="000303"/>
        </w:rPr>
        <w:t xml:space="preserve"> vagy 30 cm vastag</w:t>
      </w:r>
    </w:p>
    <w:p w14:paraId="4F11CB4C" w14:textId="77777777" w:rsidR="005B04EA" w:rsidRPr="005B04EA" w:rsidRDefault="005B04EA" w:rsidP="005B04EA">
      <w:pPr>
        <w:shd w:val="clear" w:color="auto" w:fill="FFFFFF"/>
        <w:rPr>
          <w:rFonts w:ascii="Arial" w:hAnsi="Arial" w:cs="Arial"/>
          <w:color w:val="000303"/>
        </w:rPr>
      </w:pPr>
      <w:r w:rsidRPr="005B04EA">
        <w:rPr>
          <w:rFonts w:ascii="Arial" w:hAnsi="Arial" w:cs="Arial"/>
          <w:color w:val="000303"/>
        </w:rPr>
        <w:t>                                           </w:t>
      </w:r>
      <w:proofErr w:type="gramStart"/>
      <w:r w:rsidRPr="005B04EA">
        <w:rPr>
          <w:rFonts w:ascii="Arial" w:hAnsi="Arial" w:cs="Arial"/>
          <w:color w:val="000303"/>
        </w:rPr>
        <w:t xml:space="preserve">( </w:t>
      </w:r>
      <w:proofErr w:type="spellStart"/>
      <w:r w:rsidRPr="005B04EA">
        <w:rPr>
          <w:rFonts w:ascii="Arial" w:hAnsi="Arial" w:cs="Arial"/>
          <w:color w:val="000303"/>
        </w:rPr>
        <w:t>homok</w:t>
      </w:r>
      <w:proofErr w:type="gramEnd"/>
      <w:r w:rsidRPr="005B04EA">
        <w:rPr>
          <w:rFonts w:ascii="Arial" w:hAnsi="Arial" w:cs="Arial"/>
          <w:color w:val="000303"/>
        </w:rPr>
        <w:t>,</w:t>
      </w:r>
      <w:proofErr w:type="gramStart"/>
      <w:r w:rsidRPr="005B04EA">
        <w:rPr>
          <w:rFonts w:ascii="Arial" w:hAnsi="Arial" w:cs="Arial"/>
          <w:color w:val="000303"/>
        </w:rPr>
        <w:t>gyöngykavics,f</w:t>
      </w:r>
      <w:proofErr w:type="spellEnd"/>
      <w:proofErr w:type="gramEnd"/>
      <w:r w:rsidRPr="005B04EA">
        <w:rPr>
          <w:rFonts w:ascii="Arial" w:hAnsi="Arial" w:cs="Arial"/>
          <w:color w:val="000303"/>
        </w:rPr>
        <w:t xml:space="preserve"> fenyőmulcs)</w:t>
      </w:r>
    </w:p>
    <w:p w14:paraId="78B114B9" w14:textId="77777777" w:rsidR="00B92CD8" w:rsidRDefault="00B92CD8" w:rsidP="00153621">
      <w:pPr>
        <w:jc w:val="center"/>
        <w:rPr>
          <w:rFonts w:ascii="Arial" w:hAnsi="Arial" w:cs="Arial"/>
          <w:color w:val="000303"/>
          <w:shd w:val="clear" w:color="auto" w:fill="FFFFFF"/>
        </w:rPr>
      </w:pPr>
    </w:p>
    <w:p w14:paraId="3C74EF8C" w14:textId="77777777" w:rsidR="00B92CD8" w:rsidRDefault="00B92CD8" w:rsidP="008678F5">
      <w:pPr>
        <w:rPr>
          <w:rFonts w:ascii="Arial" w:hAnsi="Arial" w:cs="Arial"/>
          <w:color w:val="000303"/>
          <w:shd w:val="clear" w:color="auto" w:fill="FFFFFF"/>
        </w:rPr>
      </w:pPr>
    </w:p>
    <w:p w14:paraId="6D16AEE4" w14:textId="77777777" w:rsidR="001D0430" w:rsidRDefault="001D0430" w:rsidP="00153621">
      <w:pPr>
        <w:jc w:val="center"/>
        <w:rPr>
          <w:b/>
        </w:rPr>
      </w:pPr>
      <w:r w:rsidRPr="0029457F">
        <w:rPr>
          <w:b/>
        </w:rPr>
        <w:t>ÁRAJÁNLAT</w:t>
      </w:r>
    </w:p>
    <w:p w14:paraId="1A404349" w14:textId="77777777" w:rsidR="001D0430" w:rsidRDefault="001D0430" w:rsidP="001D0430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0"/>
        <w:gridCol w:w="1130"/>
        <w:gridCol w:w="1296"/>
        <w:gridCol w:w="1219"/>
        <w:gridCol w:w="1101"/>
        <w:gridCol w:w="1105"/>
        <w:gridCol w:w="1281"/>
      </w:tblGrid>
      <w:tr w:rsidR="001D0430" w14:paraId="443D8690" w14:textId="77777777" w:rsidTr="005D6F5D">
        <w:tc>
          <w:tcPr>
            <w:tcW w:w="2031" w:type="dxa"/>
            <w:shd w:val="clear" w:color="auto" w:fill="92CDDC" w:themeFill="accent5" w:themeFillTint="99"/>
          </w:tcPr>
          <w:p w14:paraId="2E621512" w14:textId="77777777" w:rsidR="001D0430" w:rsidRPr="00571E42" w:rsidRDefault="001D0430" w:rsidP="005D6F5D">
            <w:pPr>
              <w:pStyle w:val="NormlWeb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Megnevezés</w:t>
            </w:r>
          </w:p>
        </w:tc>
        <w:tc>
          <w:tcPr>
            <w:tcW w:w="1054" w:type="dxa"/>
            <w:shd w:val="clear" w:color="auto" w:fill="92CDDC" w:themeFill="accent5" w:themeFillTint="99"/>
          </w:tcPr>
          <w:p w14:paraId="03CF2D4F" w14:textId="77777777" w:rsidR="001D0430" w:rsidRPr="00BF1343" w:rsidRDefault="001D0430" w:rsidP="005D6F5D">
            <w:pPr>
              <w:pStyle w:val="NormlWeb"/>
              <w:rPr>
                <w:b/>
                <w:i/>
              </w:rPr>
            </w:pPr>
            <w:r>
              <w:rPr>
                <w:b/>
                <w:i/>
              </w:rPr>
              <w:t>Kieg.info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3E09D40A" w14:textId="77777777" w:rsidR="001D0430" w:rsidRPr="00BF1343" w:rsidRDefault="001D0430" w:rsidP="005D6F5D">
            <w:pPr>
              <w:pStyle w:val="NormlWeb"/>
              <w:rPr>
                <w:b/>
                <w:i/>
              </w:rPr>
            </w:pPr>
            <w:r>
              <w:rPr>
                <w:b/>
                <w:i/>
              </w:rPr>
              <w:t>Mennyiség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1A186125" w14:textId="77777777" w:rsidR="001D0430" w:rsidRPr="00BF1343" w:rsidRDefault="001D0430" w:rsidP="005D6F5D">
            <w:pPr>
              <w:pStyle w:val="NormlWeb"/>
              <w:rPr>
                <w:b/>
                <w:i/>
              </w:rPr>
            </w:pPr>
            <w:r>
              <w:rPr>
                <w:b/>
                <w:i/>
              </w:rPr>
              <w:t>Nettó Ft/db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3453964B" w14:textId="77777777" w:rsidR="001D0430" w:rsidRPr="00BF1343" w:rsidRDefault="001D0430" w:rsidP="005D6F5D">
            <w:pPr>
              <w:pStyle w:val="NormlWeb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össz</w:t>
            </w:r>
            <w:proofErr w:type="spellEnd"/>
            <w:r>
              <w:rPr>
                <w:b/>
                <w:i/>
              </w:rPr>
              <w:t xml:space="preserve"> Nettó</w:t>
            </w:r>
          </w:p>
        </w:tc>
        <w:tc>
          <w:tcPr>
            <w:tcW w:w="1138" w:type="dxa"/>
            <w:shd w:val="clear" w:color="auto" w:fill="92CDDC" w:themeFill="accent5" w:themeFillTint="99"/>
          </w:tcPr>
          <w:p w14:paraId="05B98A86" w14:textId="77777777" w:rsidR="001D0430" w:rsidRPr="00BF1343" w:rsidRDefault="001D0430" w:rsidP="005D6F5D">
            <w:pPr>
              <w:pStyle w:val="NormlWeb"/>
              <w:rPr>
                <w:b/>
                <w:i/>
              </w:rPr>
            </w:pPr>
            <w:r>
              <w:rPr>
                <w:b/>
                <w:i/>
              </w:rPr>
              <w:t>ÁFA 27%</w:t>
            </w:r>
          </w:p>
        </w:tc>
        <w:tc>
          <w:tcPr>
            <w:tcW w:w="1316" w:type="dxa"/>
            <w:shd w:val="clear" w:color="auto" w:fill="92CDDC" w:themeFill="accent5" w:themeFillTint="99"/>
          </w:tcPr>
          <w:p w14:paraId="3A03F0E6" w14:textId="77777777" w:rsidR="001D0430" w:rsidRPr="00BF1343" w:rsidRDefault="001D0430" w:rsidP="005D6F5D">
            <w:pPr>
              <w:pStyle w:val="NormlWeb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Össz</w:t>
            </w:r>
            <w:proofErr w:type="spellEnd"/>
            <w:r>
              <w:rPr>
                <w:b/>
                <w:i/>
              </w:rPr>
              <w:t xml:space="preserve"> Bruttó</w:t>
            </w:r>
          </w:p>
        </w:tc>
      </w:tr>
      <w:tr w:rsidR="001D0430" w14:paraId="060D4CFF" w14:textId="77777777" w:rsidTr="005D6F5D">
        <w:tc>
          <w:tcPr>
            <w:tcW w:w="2031" w:type="dxa"/>
          </w:tcPr>
          <w:p w14:paraId="07602872" w14:textId="77777777" w:rsidR="001D0430" w:rsidRDefault="005C1CBB" w:rsidP="005D6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Állványos csúszda</w:t>
            </w:r>
          </w:p>
        </w:tc>
        <w:tc>
          <w:tcPr>
            <w:tcW w:w="1054" w:type="dxa"/>
          </w:tcPr>
          <w:p w14:paraId="0EFC40A2" w14:textId="77777777" w:rsidR="001D0430" w:rsidRDefault="001D0430" w:rsidP="005D6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48488F" w14:textId="77777777" w:rsidR="001D0430" w:rsidRDefault="001D0430" w:rsidP="005D6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614A19E" w14:textId="77777777" w:rsidR="001D0430" w:rsidRDefault="008678F5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595.000</w:t>
            </w:r>
          </w:p>
        </w:tc>
        <w:tc>
          <w:tcPr>
            <w:tcW w:w="1134" w:type="dxa"/>
          </w:tcPr>
          <w:p w14:paraId="5088F40D" w14:textId="77777777" w:rsidR="001D0430" w:rsidRDefault="008678F5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595.000</w:t>
            </w:r>
          </w:p>
        </w:tc>
        <w:tc>
          <w:tcPr>
            <w:tcW w:w="1138" w:type="dxa"/>
          </w:tcPr>
          <w:p w14:paraId="310785C5" w14:textId="77777777" w:rsidR="001D0430" w:rsidRDefault="008678F5" w:rsidP="002B7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160.650</w:t>
            </w:r>
          </w:p>
        </w:tc>
        <w:tc>
          <w:tcPr>
            <w:tcW w:w="1316" w:type="dxa"/>
          </w:tcPr>
          <w:p w14:paraId="08A39164" w14:textId="77777777" w:rsidR="001D0430" w:rsidRDefault="008678F5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755.650</w:t>
            </w:r>
          </w:p>
        </w:tc>
      </w:tr>
      <w:tr w:rsidR="0015361F" w14:paraId="23D24A61" w14:textId="77777777" w:rsidTr="005D6F5D">
        <w:tc>
          <w:tcPr>
            <w:tcW w:w="2031" w:type="dxa"/>
          </w:tcPr>
          <w:p w14:paraId="474F97CC" w14:textId="77777777" w:rsidR="0015361F" w:rsidRDefault="0015361F" w:rsidP="005D6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Telepítés</w:t>
            </w:r>
          </w:p>
        </w:tc>
        <w:tc>
          <w:tcPr>
            <w:tcW w:w="1054" w:type="dxa"/>
          </w:tcPr>
          <w:p w14:paraId="537F39AF" w14:textId="77777777" w:rsidR="0015361F" w:rsidRDefault="0015361F" w:rsidP="005B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</w:tcPr>
          <w:p w14:paraId="52D4E0D7" w14:textId="77777777" w:rsidR="0015361F" w:rsidRDefault="0015361F" w:rsidP="005D6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C27205" w14:textId="77777777" w:rsidR="0015361F" w:rsidRDefault="008678F5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3B7947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14:paraId="7D9D0274" w14:textId="77777777" w:rsidR="0015361F" w:rsidRDefault="008678F5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3B7947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138" w:type="dxa"/>
          </w:tcPr>
          <w:p w14:paraId="0B7417C7" w14:textId="77777777" w:rsidR="0015361F" w:rsidRDefault="008678F5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51.3</w:t>
            </w:r>
            <w:r w:rsidR="003B794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16" w:type="dxa"/>
          </w:tcPr>
          <w:p w14:paraId="7FC0D5AD" w14:textId="77777777" w:rsidR="0015361F" w:rsidRDefault="008678F5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241.3</w:t>
            </w:r>
            <w:r w:rsidR="003B794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D0430" w14:paraId="47762CC9" w14:textId="77777777" w:rsidTr="005D6F5D">
        <w:tc>
          <w:tcPr>
            <w:tcW w:w="2031" w:type="dxa"/>
          </w:tcPr>
          <w:p w14:paraId="557C40E1" w14:textId="77777777" w:rsidR="001D0430" w:rsidRDefault="001D0430" w:rsidP="005D6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szállítás</w:t>
            </w:r>
          </w:p>
        </w:tc>
        <w:tc>
          <w:tcPr>
            <w:tcW w:w="1054" w:type="dxa"/>
          </w:tcPr>
          <w:p w14:paraId="1AD1E92F" w14:textId="77777777" w:rsidR="001D0430" w:rsidRDefault="001D0430" w:rsidP="005D6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EB63B4" w14:textId="77777777" w:rsidR="001D0430" w:rsidRDefault="001D0430" w:rsidP="005D6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5CA9A3" w14:textId="77777777" w:rsidR="001D0430" w:rsidRPr="001627C6" w:rsidRDefault="00581ABC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6FAB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14:paraId="03E4A35E" w14:textId="77777777" w:rsidR="001D0430" w:rsidRDefault="00581ABC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6FAB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138" w:type="dxa"/>
          </w:tcPr>
          <w:p w14:paraId="755C0CC2" w14:textId="77777777" w:rsidR="001D0430" w:rsidRDefault="00581ABC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  <w:r w:rsidR="00D96FA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16" w:type="dxa"/>
          </w:tcPr>
          <w:p w14:paraId="676276D8" w14:textId="77777777" w:rsidR="001D0430" w:rsidRDefault="00581ABC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38.1</w:t>
            </w:r>
            <w:r w:rsidR="00D96FA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81ABC" w14:paraId="64C20FA8" w14:textId="77777777" w:rsidTr="005D6F5D">
        <w:tc>
          <w:tcPr>
            <w:tcW w:w="2031" w:type="dxa"/>
          </w:tcPr>
          <w:p w14:paraId="1BA0FF93" w14:textId="77777777" w:rsidR="00581ABC" w:rsidRDefault="00581ABC" w:rsidP="005D6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engedély</w:t>
            </w:r>
          </w:p>
        </w:tc>
        <w:tc>
          <w:tcPr>
            <w:tcW w:w="1054" w:type="dxa"/>
          </w:tcPr>
          <w:p w14:paraId="0A797B1B" w14:textId="77777777" w:rsidR="00581ABC" w:rsidRDefault="00581ABC" w:rsidP="005D6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745FF8" w14:textId="77777777" w:rsidR="00581ABC" w:rsidRDefault="00581ABC" w:rsidP="005D6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92B0E5" w14:textId="77777777" w:rsidR="00581ABC" w:rsidRDefault="00581ABC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134" w:type="dxa"/>
          </w:tcPr>
          <w:p w14:paraId="4E990826" w14:textId="77777777" w:rsidR="00581ABC" w:rsidRDefault="00581ABC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138" w:type="dxa"/>
          </w:tcPr>
          <w:p w14:paraId="5FDA742B" w14:textId="77777777" w:rsidR="00581ABC" w:rsidRDefault="00581ABC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</w:t>
            </w:r>
          </w:p>
        </w:tc>
        <w:tc>
          <w:tcPr>
            <w:tcW w:w="1316" w:type="dxa"/>
          </w:tcPr>
          <w:p w14:paraId="5AA771B5" w14:textId="77777777" w:rsidR="00581ABC" w:rsidRDefault="00581ABC" w:rsidP="006D01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127.000</w:t>
            </w:r>
          </w:p>
        </w:tc>
      </w:tr>
      <w:tr w:rsidR="001D0430" w14:paraId="7D06C47A" w14:textId="77777777" w:rsidTr="005D6F5D">
        <w:tc>
          <w:tcPr>
            <w:tcW w:w="2031" w:type="dxa"/>
            <w:shd w:val="clear" w:color="auto" w:fill="92CDDC" w:themeFill="accent5" w:themeFillTint="99"/>
          </w:tcPr>
          <w:p w14:paraId="03DF973F" w14:textId="77777777" w:rsidR="001D0430" w:rsidRDefault="001D0430" w:rsidP="005D6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i/>
              </w:rPr>
              <w:t>ÖSSZESEN</w:t>
            </w:r>
          </w:p>
        </w:tc>
        <w:tc>
          <w:tcPr>
            <w:tcW w:w="1054" w:type="dxa"/>
            <w:shd w:val="clear" w:color="auto" w:fill="92CDDC" w:themeFill="accent5" w:themeFillTint="99"/>
          </w:tcPr>
          <w:p w14:paraId="33B9FEFD" w14:textId="77777777" w:rsidR="001D0430" w:rsidRDefault="001D0430" w:rsidP="005D6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14:paraId="0178051C" w14:textId="77777777" w:rsidR="001D0430" w:rsidRDefault="001D0430" w:rsidP="005D6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14:paraId="7468A470" w14:textId="77777777" w:rsidR="001D0430" w:rsidRPr="009A23DE" w:rsidRDefault="001D0430" w:rsidP="006D01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CDDC" w:themeFill="accent5" w:themeFillTint="99"/>
          </w:tcPr>
          <w:p w14:paraId="6D794F67" w14:textId="77777777" w:rsidR="001D0430" w:rsidRPr="009A23DE" w:rsidRDefault="00581ABC" w:rsidP="006D01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915.000</w:t>
            </w:r>
          </w:p>
        </w:tc>
        <w:tc>
          <w:tcPr>
            <w:tcW w:w="1138" w:type="dxa"/>
            <w:shd w:val="clear" w:color="auto" w:fill="92CDDC" w:themeFill="accent5" w:themeFillTint="99"/>
          </w:tcPr>
          <w:p w14:paraId="61E80B64" w14:textId="77777777" w:rsidR="001D0430" w:rsidRPr="009A23DE" w:rsidRDefault="00581ABC" w:rsidP="006D01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247.050</w:t>
            </w:r>
          </w:p>
        </w:tc>
        <w:tc>
          <w:tcPr>
            <w:tcW w:w="1316" w:type="dxa"/>
            <w:shd w:val="clear" w:color="auto" w:fill="92CDDC" w:themeFill="accent5" w:themeFillTint="99"/>
          </w:tcPr>
          <w:p w14:paraId="1E09E79A" w14:textId="77777777" w:rsidR="001D0430" w:rsidRPr="009A23DE" w:rsidRDefault="00581ABC" w:rsidP="006D01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1.162.050</w:t>
            </w:r>
          </w:p>
        </w:tc>
      </w:tr>
    </w:tbl>
    <w:p w14:paraId="07AC6BBE" w14:textId="77777777" w:rsidR="001D0430" w:rsidRDefault="001D0430" w:rsidP="00B734F9">
      <w:pPr>
        <w:pStyle w:val="NormlWeb"/>
        <w:spacing w:before="0" w:beforeAutospacing="0" w:after="0" w:afterAutospacing="0"/>
      </w:pPr>
    </w:p>
    <w:p w14:paraId="7CAE0F64" w14:textId="77777777" w:rsidR="00581ABC" w:rsidRDefault="00581ABC" w:rsidP="00581ABC">
      <w:pPr>
        <w:pStyle w:val="NormlWeb"/>
        <w:spacing w:before="0" w:beforeAutospacing="0" w:after="0" w:afterAutospacing="0"/>
        <w:jc w:val="center"/>
        <w:rPr>
          <w:i/>
          <w:color w:val="FF0000"/>
        </w:rPr>
      </w:pPr>
      <w:r>
        <w:rPr>
          <w:i/>
          <w:color w:val="FF0000"/>
        </w:rPr>
        <w:t>ÁLLVÁNYOS CSÚSZDA DUPLA HINTÁVAL</w:t>
      </w:r>
    </w:p>
    <w:p w14:paraId="3C917873" w14:textId="77777777" w:rsidR="00581ABC" w:rsidRPr="004E2D5A" w:rsidRDefault="00581ABC" w:rsidP="00581ABC">
      <w:pPr>
        <w:pStyle w:val="NormlWeb"/>
        <w:spacing w:before="0" w:beforeAutospacing="0" w:after="0" w:afterAutospacing="0"/>
        <w:jc w:val="center"/>
      </w:pPr>
      <w:r>
        <w:t>JPK-V-016</w:t>
      </w:r>
    </w:p>
    <w:p w14:paraId="33C696D7" w14:textId="77777777" w:rsidR="00581ABC" w:rsidRDefault="00581ABC" w:rsidP="00581ABC">
      <w:pPr>
        <w:pStyle w:val="NormlWeb"/>
        <w:spacing w:before="0" w:beforeAutospacing="0" w:after="0" w:afterAutospacing="0"/>
        <w:jc w:val="center"/>
        <w:rPr>
          <w:noProof/>
        </w:rPr>
      </w:pPr>
      <w:r w:rsidRPr="00604CE1">
        <w:rPr>
          <w:noProof/>
        </w:rPr>
        <w:drawing>
          <wp:inline distT="0" distB="0" distL="0" distR="0" wp14:anchorId="5AA31619" wp14:editId="247DB81B">
            <wp:extent cx="4219575" cy="3164681"/>
            <wp:effectExtent l="0" t="0" r="0" b="0"/>
            <wp:docPr id="1" name="Kép 1" descr="C:\Users\user\Desktop\Jatszoterpont\KÉPEK - JÁTÉKOK\12695332_972355072843218_103772430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atszoterpont\KÉPEK - JÁTÉKOK\12695332_972355072843218_1037724307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81" cy="316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57F62" w14:textId="77777777" w:rsidR="00581ABC" w:rsidRPr="007A32E6" w:rsidRDefault="00581ABC" w:rsidP="00581ABC">
      <w:pPr>
        <w:pStyle w:val="NormlWeb"/>
        <w:spacing w:before="0" w:beforeAutospacing="0" w:after="0" w:afterAutospacing="0"/>
        <w:rPr>
          <w:color w:val="FF0000"/>
          <w:sz w:val="40"/>
          <w:szCs w:val="40"/>
        </w:rPr>
      </w:pPr>
      <w:proofErr w:type="gramStart"/>
      <w:r w:rsidRPr="007A32E6">
        <w:rPr>
          <w:color w:val="FF0000"/>
          <w:sz w:val="40"/>
          <w:szCs w:val="40"/>
        </w:rPr>
        <w:t xml:space="preserve">Ára: </w:t>
      </w:r>
      <w:r>
        <w:rPr>
          <w:color w:val="FF0000"/>
          <w:sz w:val="40"/>
          <w:szCs w:val="40"/>
        </w:rPr>
        <w:t xml:space="preserve"> 695</w:t>
      </w:r>
      <w:r w:rsidRPr="007A32E6">
        <w:rPr>
          <w:color w:val="FF0000"/>
          <w:sz w:val="40"/>
          <w:szCs w:val="40"/>
        </w:rPr>
        <w:t>.000</w:t>
      </w:r>
      <w:proofErr w:type="gramEnd"/>
      <w:r w:rsidRPr="007A32E6">
        <w:rPr>
          <w:color w:val="FF0000"/>
          <w:sz w:val="40"/>
          <w:szCs w:val="40"/>
        </w:rPr>
        <w:t xml:space="preserve"> Ft + ÁFA-</w:t>
      </w:r>
      <w:proofErr w:type="spellStart"/>
      <w:r w:rsidRPr="007A32E6">
        <w:rPr>
          <w:color w:val="FF0000"/>
          <w:sz w:val="40"/>
          <w:szCs w:val="40"/>
        </w:rPr>
        <w:t>tól</w:t>
      </w:r>
      <w:proofErr w:type="spellEnd"/>
    </w:p>
    <w:p w14:paraId="5644C52A" w14:textId="77777777" w:rsidR="00581ABC" w:rsidRDefault="00581ABC" w:rsidP="00581ABC">
      <w:pPr>
        <w:pStyle w:val="NormlWeb"/>
        <w:spacing w:before="0" w:beforeAutospacing="0" w:after="0" w:afterAutospacing="0"/>
        <w:jc w:val="center"/>
        <w:rPr>
          <w:noProof/>
        </w:rPr>
      </w:pPr>
    </w:p>
    <w:p w14:paraId="274CD20C" w14:textId="77777777" w:rsidR="00581ABC" w:rsidRDefault="00581ABC" w:rsidP="00581ABC">
      <w:pPr>
        <w:pStyle w:val="NormlWeb"/>
        <w:spacing w:before="0" w:beforeAutospacing="0" w:after="0" w:afterAutospacing="0"/>
        <w:rPr>
          <w:noProof/>
          <w:color w:val="FF0000"/>
          <w:sz w:val="40"/>
          <w:szCs w:val="40"/>
        </w:rPr>
      </w:pPr>
    </w:p>
    <w:p w14:paraId="4922DE84" w14:textId="77777777" w:rsidR="00581ABC" w:rsidRDefault="00581ABC" w:rsidP="00581ABC">
      <w:pPr>
        <w:pStyle w:val="NormlWeb"/>
        <w:spacing w:before="0" w:beforeAutospacing="0" w:after="0" w:afterAutospacing="0"/>
        <w:rPr>
          <w:rFonts w:ascii="Arial" w:hAnsi="Arial" w:cs="Arial"/>
          <w:color w:val="000303"/>
          <w:shd w:val="clear" w:color="auto" w:fill="FFFFFF"/>
        </w:rPr>
      </w:pPr>
      <w:r>
        <w:rPr>
          <w:b/>
        </w:rPr>
        <w:t>Jellemzés:</w:t>
      </w:r>
    </w:p>
    <w:p w14:paraId="59BF44B8" w14:textId="77777777" w:rsidR="00581ABC" w:rsidRPr="004E2864" w:rsidRDefault="00581ABC" w:rsidP="00581ABC">
      <w:pPr>
        <w:pStyle w:val="NormlWeb"/>
        <w:spacing w:before="0" w:beforeAutospacing="0" w:after="0" w:afterAutospacing="0"/>
        <w:rPr>
          <w:color w:val="000303"/>
          <w:shd w:val="clear" w:color="auto" w:fill="FFFFFF"/>
        </w:rPr>
      </w:pPr>
      <w:r w:rsidRPr="004E2864">
        <w:rPr>
          <w:color w:val="000303"/>
          <w:shd w:val="clear" w:color="auto" w:fill="FFFFFF"/>
        </w:rPr>
        <w:t xml:space="preserve">Állványos csúszda dupla </w:t>
      </w:r>
      <w:proofErr w:type="gramStart"/>
      <w:r w:rsidRPr="004E2864">
        <w:rPr>
          <w:color w:val="000303"/>
          <w:shd w:val="clear" w:color="auto" w:fill="FFFFFF"/>
        </w:rPr>
        <w:t>hintával .</w:t>
      </w:r>
      <w:proofErr w:type="gramEnd"/>
      <w:r w:rsidRPr="004E2864">
        <w:rPr>
          <w:color w:val="000303"/>
          <w:shd w:val="clear" w:color="auto" w:fill="FFFFFF"/>
        </w:rPr>
        <w:t xml:space="preserve"> Közkedvelt játék kicsiknek nagyoknak egyaránt.</w:t>
      </w:r>
      <w:r w:rsidRPr="004E2864">
        <w:rPr>
          <w:color w:val="000303"/>
        </w:rPr>
        <w:br/>
      </w:r>
      <w:r w:rsidRPr="004E2864">
        <w:rPr>
          <w:color w:val="000303"/>
          <w:shd w:val="clear" w:color="auto" w:fill="FFFFFF"/>
        </w:rPr>
        <w:t>Anyaga ragasztott tömbösített borovi fenyő oszlopok. Színes panelok. 3 m-es csúszdával.</w:t>
      </w:r>
      <w:r w:rsidRPr="004E2864">
        <w:rPr>
          <w:color w:val="000303"/>
        </w:rPr>
        <w:br/>
      </w:r>
      <w:r w:rsidRPr="004E2864">
        <w:rPr>
          <w:color w:val="000303"/>
          <w:shd w:val="clear" w:color="auto" w:fill="FFFFFF"/>
        </w:rPr>
        <w:t>Ütés csillapító talajt igényel! </w:t>
      </w:r>
    </w:p>
    <w:p w14:paraId="19BC2DB9" w14:textId="77777777" w:rsidR="00581ABC" w:rsidRDefault="00581ABC" w:rsidP="00581ABC">
      <w:pPr>
        <w:pStyle w:val="NormlWeb"/>
        <w:spacing w:before="0" w:beforeAutospacing="0" w:after="0" w:afterAutospacing="0"/>
        <w:rPr>
          <w:rFonts w:ascii="Arial" w:hAnsi="Arial" w:cs="Arial"/>
          <w:color w:val="000303"/>
          <w:shd w:val="clear" w:color="auto" w:fill="FFFFFF"/>
        </w:rPr>
      </w:pPr>
    </w:p>
    <w:p w14:paraId="6332D4BE" w14:textId="77777777" w:rsidR="00581ABC" w:rsidRDefault="00581ABC" w:rsidP="00581ABC">
      <w:pPr>
        <w:spacing w:after="5"/>
        <w:ind w:left="-5" w:right="2534"/>
      </w:pPr>
      <w:r>
        <w:rPr>
          <w:b/>
        </w:rPr>
        <w:t xml:space="preserve">Műszaki adatok: </w:t>
      </w:r>
    </w:p>
    <w:p w14:paraId="30186241" w14:textId="77777777" w:rsidR="00581ABC" w:rsidRDefault="00581ABC" w:rsidP="00581ABC">
      <w:r>
        <w:rPr>
          <w:i/>
          <w:u w:val="single" w:color="000000"/>
        </w:rPr>
        <w:t>Oszlopok:</w:t>
      </w:r>
      <w:r>
        <w:t xml:space="preserve"> FA – 100 mm-es átmérőjű felületkezelt, ragasztóval laminált fa; galvanizált acél rögzítő elemekkel, a talajtól 10 cm magasságban eltartó porfestett acél lábakkal. </w:t>
      </w:r>
    </w:p>
    <w:p w14:paraId="327E1A4D" w14:textId="77777777" w:rsidR="00581ABC" w:rsidRDefault="00581ABC" w:rsidP="00581ABC">
      <w:r>
        <w:rPr>
          <w:i/>
          <w:u w:val="single" w:color="000000"/>
        </w:rPr>
        <w:t xml:space="preserve">Padlózat, </w:t>
      </w:r>
      <w:proofErr w:type="gramStart"/>
      <w:r>
        <w:rPr>
          <w:i/>
          <w:u w:val="single" w:color="000000"/>
        </w:rPr>
        <w:t>járófelület:</w:t>
      </w:r>
      <w:r>
        <w:rPr>
          <w:rFonts w:ascii="Calibri" w:eastAsia="Calibri" w:hAnsi="Calibri" w:cs="Calibri"/>
          <w:sz w:val="22"/>
        </w:rPr>
        <w:t xml:space="preserve">   </w:t>
      </w:r>
      <w:proofErr w:type="gramEnd"/>
      <w:r>
        <w:t>Bordázott teraszpadló</w:t>
      </w:r>
    </w:p>
    <w:p w14:paraId="2AC3C8C7" w14:textId="77777777" w:rsidR="00581ABC" w:rsidRPr="007B0698" w:rsidRDefault="00581ABC" w:rsidP="00581ABC">
      <w:r>
        <w:rPr>
          <w:i/>
          <w:u w:val="single" w:color="000000"/>
        </w:rPr>
        <w:t>Csúszda</w:t>
      </w:r>
      <w:r>
        <w:t xml:space="preserve">: </w:t>
      </w:r>
      <w:r>
        <w:rPr>
          <w:shd w:val="clear" w:color="auto" w:fill="FFFFFF"/>
        </w:rPr>
        <w:t>Ü</w:t>
      </w:r>
      <w:r w:rsidRPr="007B0698">
        <w:rPr>
          <w:shd w:val="clear" w:color="auto" w:fill="FFFFFF"/>
        </w:rPr>
        <w:t>vegszál erősítésű, poliészterből készült csúszda 1,0-1,3 m közötti beülő</w:t>
      </w:r>
      <w:r>
        <w:rPr>
          <w:shd w:val="clear" w:color="auto" w:fill="FFFFFF"/>
        </w:rPr>
        <w:t xml:space="preserve"> </w:t>
      </w:r>
      <w:r w:rsidRPr="007B0698">
        <w:rPr>
          <w:shd w:val="clear" w:color="auto" w:fill="FFFFFF"/>
        </w:rPr>
        <w:t>magassággal. </w:t>
      </w:r>
    </w:p>
    <w:p w14:paraId="33FA34BD" w14:textId="77777777" w:rsidR="00581ABC" w:rsidRDefault="00581ABC" w:rsidP="00581ABC">
      <w:pPr>
        <w:spacing w:line="259" w:lineRule="auto"/>
      </w:pPr>
      <w:r>
        <w:rPr>
          <w:i/>
          <w:u w:val="single" w:color="000000"/>
        </w:rPr>
        <w:lastRenderedPageBreak/>
        <w:t xml:space="preserve">Festék: </w:t>
      </w:r>
      <w:r w:rsidRPr="007B0698">
        <w:t xml:space="preserve">MILÉSI olasz gyártó terméke. </w:t>
      </w:r>
      <w:r w:rsidRPr="0084494D">
        <w:rPr>
          <w:b/>
        </w:rPr>
        <w:t xml:space="preserve">GYEREK </w:t>
      </w:r>
      <w:proofErr w:type="gramStart"/>
      <w:r w:rsidRPr="0084494D">
        <w:rPr>
          <w:b/>
        </w:rPr>
        <w:t>BARÁT</w:t>
      </w:r>
      <w:r>
        <w:t xml:space="preserve"> ,</w:t>
      </w:r>
      <w:proofErr w:type="gramEnd"/>
      <w:r>
        <w:t xml:space="preserve"> </w:t>
      </w:r>
      <w:r w:rsidRPr="007B0698">
        <w:t xml:space="preserve"> oldószertől mentes</w:t>
      </w:r>
      <w:r>
        <w:t xml:space="preserve">, melyet telepítés előtt kétszer </w:t>
      </w:r>
      <w:proofErr w:type="gramStart"/>
      <w:r>
        <w:t>kezelünk !</w:t>
      </w:r>
      <w:proofErr w:type="gramEnd"/>
      <w:r>
        <w:t xml:space="preserve"> A festék</w:t>
      </w:r>
      <w:r w:rsidRPr="007B0698">
        <w:t xml:space="preserve"> tartalmazza magában a rovar s gomba ölőt! Így külön </w:t>
      </w:r>
      <w:r>
        <w:t xml:space="preserve">ilyen jellegű </w:t>
      </w:r>
      <w:r w:rsidRPr="007B0698">
        <w:t>kezelést nem igényel!</w:t>
      </w:r>
    </w:p>
    <w:p w14:paraId="20C60437" w14:textId="77777777" w:rsidR="00581ABC" w:rsidRDefault="00581ABC" w:rsidP="00581ABC">
      <w:pPr>
        <w:spacing w:line="259" w:lineRule="auto"/>
      </w:pPr>
      <w:r>
        <w:t xml:space="preserve"> </w:t>
      </w:r>
    </w:p>
    <w:p w14:paraId="679C6561" w14:textId="77777777" w:rsidR="00581ABC" w:rsidRDefault="00581ABC" w:rsidP="00581ABC">
      <w:r>
        <w:rPr>
          <w:b/>
        </w:rPr>
        <w:t xml:space="preserve">Rögzítés: </w:t>
      </w:r>
      <w:r>
        <w:t xml:space="preserve">Süllyesztett betonozást igényel, mely c16-os földnedves betonnal   40*40*40as gödörbe való beágyazással történik. </w:t>
      </w:r>
    </w:p>
    <w:p w14:paraId="75EA2B4D" w14:textId="77777777" w:rsidR="00581ABC" w:rsidRDefault="00581ABC" w:rsidP="00581ABC">
      <w:pPr>
        <w:pStyle w:val="NormlWeb"/>
        <w:spacing w:before="0" w:beforeAutospacing="0" w:after="0" w:afterAutospacing="0"/>
      </w:pPr>
    </w:p>
    <w:p w14:paraId="338C2CD9" w14:textId="77777777" w:rsidR="00581ABC" w:rsidRDefault="00581ABC" w:rsidP="00581ABC">
      <w:pPr>
        <w:pStyle w:val="NormlWeb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     </w:t>
      </w:r>
    </w:p>
    <w:p w14:paraId="23A14EAF" w14:textId="77777777" w:rsidR="00581ABC" w:rsidRDefault="00581ABC" w:rsidP="00581ABC">
      <w:pPr>
        <w:pStyle w:val="NormlWeb"/>
        <w:spacing w:before="0" w:beforeAutospacing="0" w:after="0" w:afterAutospacing="0"/>
        <w:rPr>
          <w:b/>
          <w:i/>
        </w:rPr>
      </w:pPr>
      <w:r>
        <w:t xml:space="preserve">Ajánlott </w:t>
      </w:r>
      <w:proofErr w:type="gramStart"/>
      <w:r>
        <w:t>korosztály:   </w:t>
      </w:r>
      <w:proofErr w:type="gramEnd"/>
      <w:r>
        <w:t xml:space="preserve"> </w:t>
      </w:r>
      <w:r>
        <w:rPr>
          <w:rStyle w:val="Kiemels2"/>
        </w:rPr>
        <w:t>2 – 12 év</w:t>
      </w:r>
      <w:r>
        <w:br/>
        <w:t xml:space="preserve">Terület </w:t>
      </w:r>
      <w:proofErr w:type="gramStart"/>
      <w:r>
        <w:t>igény :</w:t>
      </w:r>
      <w:proofErr w:type="gramEnd"/>
      <w:r>
        <w:t xml:space="preserve">  </w:t>
      </w:r>
      <w:r>
        <w:rPr>
          <w:rStyle w:val="Kiemels2"/>
        </w:rPr>
        <w:t xml:space="preserve">7 </w:t>
      </w:r>
      <w:proofErr w:type="gramStart"/>
      <w:r>
        <w:rPr>
          <w:rStyle w:val="Kiemels2"/>
        </w:rPr>
        <w:t>m  8</w:t>
      </w:r>
      <w:proofErr w:type="gramEnd"/>
      <w:r>
        <w:rPr>
          <w:rStyle w:val="Kiemels2"/>
        </w:rPr>
        <w:t xml:space="preserve"> m</w:t>
      </w:r>
      <w:r>
        <w:br/>
        <w:t xml:space="preserve">Esési </w:t>
      </w:r>
      <w:proofErr w:type="gramStart"/>
      <w:r>
        <w:t>tér :</w:t>
      </w:r>
      <w:proofErr w:type="gramEnd"/>
      <w:r>
        <w:t xml:space="preserve">   </w:t>
      </w:r>
      <w:r>
        <w:rPr>
          <w:rStyle w:val="Kiemels2"/>
        </w:rPr>
        <w:t>56 m2</w:t>
      </w:r>
      <w:r>
        <w:br/>
      </w:r>
      <w:proofErr w:type="gramStart"/>
      <w:r>
        <w:t>Esésmagasság :</w:t>
      </w:r>
      <w:proofErr w:type="gramEnd"/>
      <w:r>
        <w:t xml:space="preserve">   </w:t>
      </w:r>
      <w:r>
        <w:rPr>
          <w:rStyle w:val="Kiemels2"/>
        </w:rPr>
        <w:t>140 cm</w:t>
      </w:r>
      <w:r>
        <w:br/>
        <w:t xml:space="preserve">Ütés csillapító </w:t>
      </w:r>
      <w:proofErr w:type="gramStart"/>
      <w:r>
        <w:t>burkolat :</w:t>
      </w:r>
      <w:proofErr w:type="gramEnd"/>
      <w:r>
        <w:t xml:space="preserve">  </w:t>
      </w:r>
      <w:r>
        <w:rPr>
          <w:color w:val="FF0000"/>
        </w:rPr>
        <w:t>KÖTELEZŐ</w:t>
      </w:r>
      <w:r>
        <w:br/>
        <w:t xml:space="preserve">                                            Gumi </w:t>
      </w:r>
      <w:proofErr w:type="gramStart"/>
      <w:r>
        <w:t>szőnyeg ,</w:t>
      </w:r>
      <w:proofErr w:type="gramEnd"/>
      <w:r>
        <w:t xml:space="preserve"> vagy 30 cm vastag</w:t>
      </w:r>
      <w:r>
        <w:br/>
        <w:t>                                        </w:t>
      </w:r>
      <w:proofErr w:type="gramStart"/>
      <w:r>
        <w:t>   (</w:t>
      </w:r>
      <w:proofErr w:type="gramEnd"/>
      <w:r>
        <w:t xml:space="preserve"> </w:t>
      </w:r>
      <w:proofErr w:type="spellStart"/>
      <w:proofErr w:type="gramStart"/>
      <w:r>
        <w:t>homok,gyöngykavics</w:t>
      </w:r>
      <w:proofErr w:type="gramEnd"/>
      <w:r>
        <w:t>,f</w:t>
      </w:r>
      <w:proofErr w:type="spellEnd"/>
      <w:r>
        <w:t xml:space="preserve"> fenyőmulcs)</w:t>
      </w:r>
    </w:p>
    <w:p w14:paraId="7E545ED8" w14:textId="77777777" w:rsidR="00581ABC" w:rsidRDefault="00581ABC" w:rsidP="00B734F9">
      <w:pPr>
        <w:pStyle w:val="NormlWeb"/>
        <w:spacing w:before="0" w:beforeAutospacing="0" w:after="0" w:afterAutospacing="0"/>
      </w:pPr>
    </w:p>
    <w:p w14:paraId="05C78B6B" w14:textId="77777777" w:rsidR="00581ABC" w:rsidRDefault="00581ABC" w:rsidP="00581ABC">
      <w:pPr>
        <w:jc w:val="center"/>
        <w:rPr>
          <w:b/>
        </w:rPr>
      </w:pPr>
      <w:r w:rsidRPr="0029457F">
        <w:rPr>
          <w:b/>
        </w:rPr>
        <w:t>ÁRAJÁNLAT</w:t>
      </w:r>
    </w:p>
    <w:p w14:paraId="533C4097" w14:textId="77777777" w:rsidR="00581ABC" w:rsidRDefault="00581ABC" w:rsidP="00581ABC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28"/>
        <w:gridCol w:w="1130"/>
        <w:gridCol w:w="1296"/>
        <w:gridCol w:w="1218"/>
        <w:gridCol w:w="1106"/>
        <w:gridCol w:w="1104"/>
        <w:gridCol w:w="1280"/>
      </w:tblGrid>
      <w:tr w:rsidR="00581ABC" w14:paraId="69C801AD" w14:textId="77777777" w:rsidTr="00581ABC">
        <w:tc>
          <w:tcPr>
            <w:tcW w:w="1930" w:type="dxa"/>
            <w:shd w:val="clear" w:color="auto" w:fill="92CDDC" w:themeFill="accent5" w:themeFillTint="99"/>
          </w:tcPr>
          <w:p w14:paraId="4986CDF3" w14:textId="77777777" w:rsidR="00581ABC" w:rsidRPr="00571E42" w:rsidRDefault="00581ABC" w:rsidP="001C00B9">
            <w:pPr>
              <w:pStyle w:val="NormlWeb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Megnevezés</w:t>
            </w:r>
          </w:p>
        </w:tc>
        <w:tc>
          <w:tcPr>
            <w:tcW w:w="1130" w:type="dxa"/>
            <w:shd w:val="clear" w:color="auto" w:fill="92CDDC" w:themeFill="accent5" w:themeFillTint="99"/>
          </w:tcPr>
          <w:p w14:paraId="5397CF19" w14:textId="77777777" w:rsidR="00581ABC" w:rsidRPr="00BF1343" w:rsidRDefault="00581ABC" w:rsidP="001C00B9">
            <w:pPr>
              <w:pStyle w:val="NormlWeb"/>
              <w:rPr>
                <w:b/>
                <w:i/>
              </w:rPr>
            </w:pPr>
            <w:r>
              <w:rPr>
                <w:b/>
                <w:i/>
              </w:rPr>
              <w:t>Kieg.info</w:t>
            </w:r>
          </w:p>
        </w:tc>
        <w:tc>
          <w:tcPr>
            <w:tcW w:w="1296" w:type="dxa"/>
            <w:shd w:val="clear" w:color="auto" w:fill="92CDDC" w:themeFill="accent5" w:themeFillTint="99"/>
          </w:tcPr>
          <w:p w14:paraId="01F0DA89" w14:textId="77777777" w:rsidR="00581ABC" w:rsidRPr="00BF1343" w:rsidRDefault="00581ABC" w:rsidP="001C00B9">
            <w:pPr>
              <w:pStyle w:val="NormlWeb"/>
              <w:rPr>
                <w:b/>
                <w:i/>
              </w:rPr>
            </w:pPr>
            <w:r>
              <w:rPr>
                <w:b/>
                <w:i/>
              </w:rPr>
              <w:t>Mennyiség</w:t>
            </w:r>
          </w:p>
        </w:tc>
        <w:tc>
          <w:tcPr>
            <w:tcW w:w="1219" w:type="dxa"/>
            <w:shd w:val="clear" w:color="auto" w:fill="92CDDC" w:themeFill="accent5" w:themeFillTint="99"/>
          </w:tcPr>
          <w:p w14:paraId="0FFC7531" w14:textId="77777777" w:rsidR="00581ABC" w:rsidRPr="00BF1343" w:rsidRDefault="00581ABC" w:rsidP="001C00B9">
            <w:pPr>
              <w:pStyle w:val="NormlWeb"/>
              <w:rPr>
                <w:b/>
                <w:i/>
              </w:rPr>
            </w:pPr>
            <w:r>
              <w:rPr>
                <w:b/>
                <w:i/>
              </w:rPr>
              <w:t>Nettó Ft/db</w:t>
            </w:r>
          </w:p>
        </w:tc>
        <w:tc>
          <w:tcPr>
            <w:tcW w:w="1101" w:type="dxa"/>
            <w:shd w:val="clear" w:color="auto" w:fill="92CDDC" w:themeFill="accent5" w:themeFillTint="99"/>
          </w:tcPr>
          <w:p w14:paraId="63288DDA" w14:textId="77777777" w:rsidR="00581ABC" w:rsidRPr="00BF1343" w:rsidRDefault="00581ABC" w:rsidP="001C00B9">
            <w:pPr>
              <w:pStyle w:val="NormlWeb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össz</w:t>
            </w:r>
            <w:proofErr w:type="spellEnd"/>
            <w:r>
              <w:rPr>
                <w:b/>
                <w:i/>
              </w:rPr>
              <w:t xml:space="preserve"> Nettó</w:t>
            </w:r>
          </w:p>
        </w:tc>
        <w:tc>
          <w:tcPr>
            <w:tcW w:w="1105" w:type="dxa"/>
            <w:shd w:val="clear" w:color="auto" w:fill="92CDDC" w:themeFill="accent5" w:themeFillTint="99"/>
          </w:tcPr>
          <w:p w14:paraId="25D6C5C1" w14:textId="77777777" w:rsidR="00581ABC" w:rsidRPr="00BF1343" w:rsidRDefault="00581ABC" w:rsidP="001C00B9">
            <w:pPr>
              <w:pStyle w:val="NormlWeb"/>
              <w:rPr>
                <w:b/>
                <w:i/>
              </w:rPr>
            </w:pPr>
            <w:r>
              <w:rPr>
                <w:b/>
                <w:i/>
              </w:rPr>
              <w:t>ÁFA 27%</w:t>
            </w:r>
          </w:p>
        </w:tc>
        <w:tc>
          <w:tcPr>
            <w:tcW w:w="1281" w:type="dxa"/>
            <w:shd w:val="clear" w:color="auto" w:fill="92CDDC" w:themeFill="accent5" w:themeFillTint="99"/>
          </w:tcPr>
          <w:p w14:paraId="3B6D439F" w14:textId="77777777" w:rsidR="00581ABC" w:rsidRPr="00BF1343" w:rsidRDefault="00581ABC" w:rsidP="001C00B9">
            <w:pPr>
              <w:pStyle w:val="NormlWeb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Össz</w:t>
            </w:r>
            <w:proofErr w:type="spellEnd"/>
            <w:r>
              <w:rPr>
                <w:b/>
                <w:i/>
              </w:rPr>
              <w:t xml:space="preserve"> Bruttó</w:t>
            </w:r>
          </w:p>
        </w:tc>
      </w:tr>
      <w:tr w:rsidR="00581ABC" w14:paraId="421A9729" w14:textId="77777777" w:rsidTr="00581ABC">
        <w:tc>
          <w:tcPr>
            <w:tcW w:w="1930" w:type="dxa"/>
          </w:tcPr>
          <w:p w14:paraId="38F53EA9" w14:textId="77777777" w:rsidR="00581ABC" w:rsidRDefault="00581ABC" w:rsidP="001C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Állványos csúszda</w:t>
            </w:r>
          </w:p>
        </w:tc>
        <w:tc>
          <w:tcPr>
            <w:tcW w:w="1130" w:type="dxa"/>
          </w:tcPr>
          <w:p w14:paraId="3371BA0E" w14:textId="77777777" w:rsidR="00581ABC" w:rsidRDefault="00581ABC" w:rsidP="001C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CFB6AB4" w14:textId="77777777" w:rsidR="00581ABC" w:rsidRDefault="00581ABC" w:rsidP="001C0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9" w:type="dxa"/>
          </w:tcPr>
          <w:p w14:paraId="44393709" w14:textId="77777777" w:rsidR="00581ABC" w:rsidRDefault="00581ABC" w:rsidP="001C00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695.000</w:t>
            </w:r>
          </w:p>
        </w:tc>
        <w:tc>
          <w:tcPr>
            <w:tcW w:w="1101" w:type="dxa"/>
          </w:tcPr>
          <w:p w14:paraId="62011E39" w14:textId="77777777" w:rsidR="00581ABC" w:rsidRDefault="00581ABC" w:rsidP="001C00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695.000</w:t>
            </w:r>
          </w:p>
        </w:tc>
        <w:tc>
          <w:tcPr>
            <w:tcW w:w="1105" w:type="dxa"/>
          </w:tcPr>
          <w:p w14:paraId="5FF15542" w14:textId="77777777" w:rsidR="00581ABC" w:rsidRDefault="00581ABC" w:rsidP="001C00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187.650</w:t>
            </w:r>
          </w:p>
        </w:tc>
        <w:tc>
          <w:tcPr>
            <w:tcW w:w="1281" w:type="dxa"/>
          </w:tcPr>
          <w:p w14:paraId="4860BC0A" w14:textId="77777777" w:rsidR="00581ABC" w:rsidRDefault="00581ABC" w:rsidP="001C00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882.650</w:t>
            </w:r>
          </w:p>
        </w:tc>
      </w:tr>
      <w:tr w:rsidR="00581ABC" w14:paraId="03CD5182" w14:textId="77777777" w:rsidTr="00581ABC">
        <w:tc>
          <w:tcPr>
            <w:tcW w:w="1930" w:type="dxa"/>
          </w:tcPr>
          <w:p w14:paraId="1125DD55" w14:textId="77777777" w:rsidR="00581ABC" w:rsidRDefault="00581ABC" w:rsidP="001C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Telepítés</w:t>
            </w:r>
          </w:p>
        </w:tc>
        <w:tc>
          <w:tcPr>
            <w:tcW w:w="1130" w:type="dxa"/>
          </w:tcPr>
          <w:p w14:paraId="74A8CCC2" w14:textId="77777777" w:rsidR="00581ABC" w:rsidRDefault="00581ABC" w:rsidP="001C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296" w:type="dxa"/>
          </w:tcPr>
          <w:p w14:paraId="0AC4283D" w14:textId="77777777" w:rsidR="00581ABC" w:rsidRDefault="00581ABC" w:rsidP="001C0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2486615" w14:textId="77777777" w:rsidR="00581ABC" w:rsidRDefault="00581ABC" w:rsidP="001C00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</w:t>
            </w:r>
          </w:p>
        </w:tc>
        <w:tc>
          <w:tcPr>
            <w:tcW w:w="1101" w:type="dxa"/>
          </w:tcPr>
          <w:p w14:paraId="4E80F6C4" w14:textId="77777777" w:rsidR="00581ABC" w:rsidRDefault="00581ABC" w:rsidP="001C00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</w:t>
            </w:r>
          </w:p>
        </w:tc>
        <w:tc>
          <w:tcPr>
            <w:tcW w:w="1105" w:type="dxa"/>
          </w:tcPr>
          <w:p w14:paraId="44878D74" w14:textId="77777777" w:rsidR="00581ABC" w:rsidRDefault="00581ABC" w:rsidP="001C00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51.300</w:t>
            </w:r>
          </w:p>
        </w:tc>
        <w:tc>
          <w:tcPr>
            <w:tcW w:w="1281" w:type="dxa"/>
          </w:tcPr>
          <w:p w14:paraId="1F4A6339" w14:textId="77777777" w:rsidR="00581ABC" w:rsidRDefault="00581ABC" w:rsidP="001C00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241.300</w:t>
            </w:r>
          </w:p>
        </w:tc>
      </w:tr>
      <w:tr w:rsidR="00581ABC" w14:paraId="66E17177" w14:textId="77777777" w:rsidTr="00581ABC">
        <w:tc>
          <w:tcPr>
            <w:tcW w:w="1930" w:type="dxa"/>
          </w:tcPr>
          <w:p w14:paraId="76BCACDC" w14:textId="77777777" w:rsidR="00581ABC" w:rsidRDefault="00581ABC" w:rsidP="00581A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szállítás</w:t>
            </w:r>
          </w:p>
        </w:tc>
        <w:tc>
          <w:tcPr>
            <w:tcW w:w="1130" w:type="dxa"/>
          </w:tcPr>
          <w:p w14:paraId="3F405C72" w14:textId="77777777" w:rsidR="00581ABC" w:rsidRDefault="00581ABC" w:rsidP="0058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3276A3E" w14:textId="77777777" w:rsidR="00581ABC" w:rsidRDefault="00581ABC" w:rsidP="0058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A23846C" w14:textId="77777777" w:rsidR="00581ABC" w:rsidRPr="001627C6" w:rsidRDefault="00581ABC" w:rsidP="00581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101" w:type="dxa"/>
          </w:tcPr>
          <w:p w14:paraId="7F9BEA0A" w14:textId="77777777" w:rsidR="00581ABC" w:rsidRDefault="00581ABC" w:rsidP="00581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105" w:type="dxa"/>
          </w:tcPr>
          <w:p w14:paraId="1B6E746D" w14:textId="77777777" w:rsidR="00581ABC" w:rsidRDefault="00581ABC" w:rsidP="00581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8.100</w:t>
            </w:r>
          </w:p>
        </w:tc>
        <w:tc>
          <w:tcPr>
            <w:tcW w:w="1281" w:type="dxa"/>
          </w:tcPr>
          <w:p w14:paraId="7775378F" w14:textId="77777777" w:rsidR="00581ABC" w:rsidRDefault="00581ABC" w:rsidP="00581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38.100</w:t>
            </w:r>
          </w:p>
        </w:tc>
      </w:tr>
      <w:tr w:rsidR="00581ABC" w14:paraId="5149512B" w14:textId="77777777" w:rsidTr="00581ABC">
        <w:tc>
          <w:tcPr>
            <w:tcW w:w="1930" w:type="dxa"/>
          </w:tcPr>
          <w:p w14:paraId="71CAE0A2" w14:textId="77777777" w:rsidR="00581ABC" w:rsidRDefault="00581ABC" w:rsidP="00581A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engedély</w:t>
            </w:r>
          </w:p>
        </w:tc>
        <w:tc>
          <w:tcPr>
            <w:tcW w:w="1130" w:type="dxa"/>
          </w:tcPr>
          <w:p w14:paraId="0F18911A" w14:textId="77777777" w:rsidR="00581ABC" w:rsidRDefault="00581ABC" w:rsidP="0058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C835BCD" w14:textId="77777777" w:rsidR="00581ABC" w:rsidRDefault="00581ABC" w:rsidP="0058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6659AA5" w14:textId="77777777" w:rsidR="00581ABC" w:rsidRDefault="00581ABC" w:rsidP="00581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101" w:type="dxa"/>
          </w:tcPr>
          <w:p w14:paraId="52EA773E" w14:textId="77777777" w:rsidR="00581ABC" w:rsidRDefault="00581ABC" w:rsidP="00581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105" w:type="dxa"/>
          </w:tcPr>
          <w:p w14:paraId="07ED746C" w14:textId="77777777" w:rsidR="00581ABC" w:rsidRDefault="00581ABC" w:rsidP="00581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</w:t>
            </w:r>
          </w:p>
        </w:tc>
        <w:tc>
          <w:tcPr>
            <w:tcW w:w="1281" w:type="dxa"/>
          </w:tcPr>
          <w:p w14:paraId="3B98001E" w14:textId="77777777" w:rsidR="00581ABC" w:rsidRDefault="00581ABC" w:rsidP="00581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127.000</w:t>
            </w:r>
          </w:p>
        </w:tc>
      </w:tr>
      <w:tr w:rsidR="00581ABC" w14:paraId="16B2021E" w14:textId="77777777" w:rsidTr="00581ABC">
        <w:tc>
          <w:tcPr>
            <w:tcW w:w="1930" w:type="dxa"/>
            <w:shd w:val="clear" w:color="auto" w:fill="92CDDC" w:themeFill="accent5" w:themeFillTint="99"/>
          </w:tcPr>
          <w:p w14:paraId="04BBC966" w14:textId="77777777" w:rsidR="00581ABC" w:rsidRDefault="00581ABC" w:rsidP="001C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i/>
              </w:rPr>
              <w:t>ÖSSZESEN</w:t>
            </w:r>
          </w:p>
        </w:tc>
        <w:tc>
          <w:tcPr>
            <w:tcW w:w="1130" w:type="dxa"/>
            <w:shd w:val="clear" w:color="auto" w:fill="92CDDC" w:themeFill="accent5" w:themeFillTint="99"/>
          </w:tcPr>
          <w:p w14:paraId="3329FB50" w14:textId="77777777" w:rsidR="00581ABC" w:rsidRDefault="00581ABC" w:rsidP="001C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92CDDC" w:themeFill="accent5" w:themeFillTint="99"/>
          </w:tcPr>
          <w:p w14:paraId="6C9AFACF" w14:textId="77777777" w:rsidR="00581ABC" w:rsidRDefault="00581ABC" w:rsidP="001C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92CDDC" w:themeFill="accent5" w:themeFillTint="99"/>
          </w:tcPr>
          <w:p w14:paraId="1094D3BC" w14:textId="77777777" w:rsidR="00581ABC" w:rsidRPr="009A23DE" w:rsidRDefault="00581ABC" w:rsidP="001C00B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92CDDC" w:themeFill="accent5" w:themeFillTint="99"/>
          </w:tcPr>
          <w:p w14:paraId="388B8294" w14:textId="77777777" w:rsidR="00581ABC" w:rsidRPr="009A23DE" w:rsidRDefault="00581ABC" w:rsidP="001C00B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1.015.000</w:t>
            </w:r>
          </w:p>
        </w:tc>
        <w:tc>
          <w:tcPr>
            <w:tcW w:w="1105" w:type="dxa"/>
            <w:shd w:val="clear" w:color="auto" w:fill="92CDDC" w:themeFill="accent5" w:themeFillTint="99"/>
          </w:tcPr>
          <w:p w14:paraId="5B1D32D8" w14:textId="77777777" w:rsidR="00581ABC" w:rsidRPr="009A23DE" w:rsidRDefault="00581ABC" w:rsidP="001C00B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274.050</w:t>
            </w:r>
          </w:p>
        </w:tc>
        <w:tc>
          <w:tcPr>
            <w:tcW w:w="1281" w:type="dxa"/>
            <w:shd w:val="clear" w:color="auto" w:fill="92CDDC" w:themeFill="accent5" w:themeFillTint="99"/>
          </w:tcPr>
          <w:p w14:paraId="0A346276" w14:textId="77777777" w:rsidR="00581ABC" w:rsidRPr="009A23DE" w:rsidRDefault="00581ABC" w:rsidP="001C00B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1.289.050</w:t>
            </w:r>
          </w:p>
        </w:tc>
      </w:tr>
    </w:tbl>
    <w:p w14:paraId="4607E3AF" w14:textId="77777777" w:rsidR="00581ABC" w:rsidRDefault="00581ABC" w:rsidP="00B734F9">
      <w:pPr>
        <w:pStyle w:val="NormlWeb"/>
        <w:spacing w:before="0" w:beforeAutospacing="0" w:after="0" w:afterAutospacing="0"/>
      </w:pPr>
    </w:p>
    <w:p w14:paraId="37B67F8D" w14:textId="77777777" w:rsidR="00F80435" w:rsidRDefault="00F80435" w:rsidP="00F80435">
      <w:pPr>
        <w:rPr>
          <w:u w:val="single"/>
        </w:rPr>
      </w:pPr>
      <w:r>
        <w:rPr>
          <w:u w:val="single"/>
        </w:rPr>
        <w:t>A játszótári eszközök gyártói tanúsítvánnyal rendelkeznek!</w:t>
      </w:r>
    </w:p>
    <w:p w14:paraId="6F4808EE" w14:textId="77777777" w:rsidR="00F80435" w:rsidRDefault="00F80435" w:rsidP="00F80435">
      <w:pPr>
        <w:rPr>
          <w:u w:val="single"/>
        </w:rPr>
      </w:pPr>
      <w:r>
        <w:rPr>
          <w:u w:val="single"/>
        </w:rPr>
        <w:t>A</w:t>
      </w:r>
      <w:r w:rsidR="00581ABC">
        <w:rPr>
          <w:u w:val="single"/>
        </w:rPr>
        <w:t>z ár a felülvizsgálati díjat</w:t>
      </w:r>
      <w:r>
        <w:rPr>
          <w:u w:val="single"/>
        </w:rPr>
        <w:t xml:space="preserve"> tartalmazza!</w:t>
      </w:r>
    </w:p>
    <w:p w14:paraId="398B81F4" w14:textId="77777777" w:rsidR="00F80435" w:rsidRDefault="00F80435" w:rsidP="00F80435">
      <w:pPr>
        <w:rPr>
          <w:u w:val="single"/>
        </w:rPr>
      </w:pPr>
    </w:p>
    <w:p w14:paraId="38055245" w14:textId="77777777" w:rsidR="00F80435" w:rsidRPr="006C5F3D" w:rsidRDefault="00F80435" w:rsidP="00F80435">
      <w:pPr>
        <w:rPr>
          <w:rFonts w:ascii="Arial" w:hAnsi="Arial" w:cs="Arial"/>
          <w:color w:val="FF0000"/>
          <w:sz w:val="20"/>
          <w:szCs w:val="20"/>
          <w:u w:val="single"/>
        </w:rPr>
      </w:pPr>
      <w:r w:rsidRPr="006C5F3D">
        <w:rPr>
          <w:rFonts w:ascii="Arial" w:hAnsi="Arial" w:cs="Arial"/>
          <w:color w:val="FF0000"/>
          <w:sz w:val="20"/>
          <w:szCs w:val="20"/>
          <w:u w:val="single"/>
        </w:rPr>
        <w:t>AZ ÜTÉS CSILLAPÍTÓ TALAJ KIALAKÍTÁSÁST AZ ÁR NEM TARTALMAZZA!!!</w:t>
      </w:r>
    </w:p>
    <w:p w14:paraId="3F31F8BC" w14:textId="77777777" w:rsidR="00F80435" w:rsidRPr="006C5F3D" w:rsidRDefault="00F80435" w:rsidP="00F80435">
      <w:pPr>
        <w:rPr>
          <w:rFonts w:ascii="Arial" w:hAnsi="Arial" w:cs="Arial"/>
          <w:color w:val="FF0000"/>
          <w:sz w:val="20"/>
          <w:szCs w:val="20"/>
        </w:rPr>
      </w:pPr>
      <w:r w:rsidRPr="006C5F3D">
        <w:rPr>
          <w:rFonts w:ascii="Arial" w:hAnsi="Arial" w:cs="Arial"/>
          <w:color w:val="FF0000"/>
          <w:sz w:val="20"/>
          <w:szCs w:val="20"/>
        </w:rPr>
        <w:t>CÉLSZERŰ HELYI VÁLLALKOZÓKKAL, VAGY KÖZMUNKÁSOKKAL ELVÉGEZTETNI KÖLTSÉG HATÉKONYSÁG VÉGETT!!!!</w:t>
      </w:r>
    </w:p>
    <w:p w14:paraId="7B200BB3" w14:textId="77777777" w:rsidR="00F80435" w:rsidRDefault="00F80435" w:rsidP="00F80435">
      <w:pPr>
        <w:rPr>
          <w:rFonts w:ascii="Arial" w:hAnsi="Arial" w:cs="Arial"/>
          <w:b/>
          <w:sz w:val="20"/>
          <w:szCs w:val="20"/>
        </w:rPr>
      </w:pPr>
    </w:p>
    <w:p w14:paraId="176DD634" w14:textId="77777777" w:rsidR="00F80435" w:rsidRPr="0064118F" w:rsidRDefault="00F80435" w:rsidP="00F80435">
      <w:pPr>
        <w:rPr>
          <w:rFonts w:ascii="Arial" w:hAnsi="Arial" w:cs="Arial"/>
          <w:b/>
          <w:sz w:val="20"/>
          <w:szCs w:val="20"/>
        </w:rPr>
      </w:pPr>
      <w:r w:rsidRPr="0064118F">
        <w:rPr>
          <w:rFonts w:ascii="Arial" w:hAnsi="Arial" w:cs="Arial"/>
          <w:b/>
          <w:sz w:val="20"/>
          <w:szCs w:val="20"/>
        </w:rPr>
        <w:t xml:space="preserve">Termékeink a játszótéri eszközök biztonságosságáról szóló 78/2003. (XI. 27.) GKM rendelet szerinti Megfelelőségi Nyilatkozattal rendelkeznek, mely igazolja, hogy </w:t>
      </w:r>
    </w:p>
    <w:p w14:paraId="6BBF4C40" w14:textId="77777777" w:rsidR="00F80435" w:rsidRDefault="00F80435" w:rsidP="00F80435">
      <w:pPr>
        <w:rPr>
          <w:rFonts w:ascii="Arial" w:hAnsi="Arial" w:cs="Arial"/>
          <w:b/>
          <w:sz w:val="20"/>
          <w:szCs w:val="20"/>
        </w:rPr>
      </w:pPr>
      <w:r w:rsidRPr="0064118F">
        <w:rPr>
          <w:rFonts w:ascii="Arial" w:hAnsi="Arial" w:cs="Arial"/>
          <w:b/>
          <w:sz w:val="20"/>
          <w:szCs w:val="20"/>
        </w:rPr>
        <w:t xml:space="preserve">a biztonsági és szabványi előírásoknak megfelelnek. Minden eszköz eleget tesz az MSZ EN 1176 szabványok ajánlásainak. </w:t>
      </w:r>
    </w:p>
    <w:p w14:paraId="24DD1868" w14:textId="77777777" w:rsidR="00F80435" w:rsidRDefault="00F80435" w:rsidP="00F80435"/>
    <w:p w14:paraId="50FE09A6" w14:textId="77777777" w:rsidR="00F80435" w:rsidRPr="00F556C0" w:rsidRDefault="00F80435" w:rsidP="00F804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 JÁTSZÓTÉR SZAKSZERŰ TELEPÍTÉSE UTÁN A KOMPLETT JÁTSZÓTERET A </w:t>
      </w:r>
      <w:r w:rsidRPr="00C03618">
        <w:rPr>
          <w:rFonts w:ascii="Arial" w:hAnsi="Arial" w:cs="Arial"/>
          <w:b/>
          <w:color w:val="FF0000"/>
          <w:sz w:val="20"/>
          <w:szCs w:val="20"/>
        </w:rPr>
        <w:t xml:space="preserve">TÜV – </w:t>
      </w:r>
      <w:proofErr w:type="gramStart"/>
      <w:r w:rsidRPr="00C03618">
        <w:rPr>
          <w:rFonts w:ascii="Arial" w:hAnsi="Arial" w:cs="Arial"/>
          <w:b/>
          <w:color w:val="FF0000"/>
          <w:sz w:val="20"/>
          <w:szCs w:val="20"/>
        </w:rPr>
        <w:t>RHEINLAND</w:t>
      </w:r>
      <w:r>
        <w:rPr>
          <w:rFonts w:ascii="Arial" w:hAnsi="Arial" w:cs="Arial"/>
          <w:b/>
          <w:sz w:val="20"/>
          <w:szCs w:val="20"/>
        </w:rPr>
        <w:t xml:space="preserve">  SZAKEMBEREIMVEL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581ABC">
        <w:rPr>
          <w:rFonts w:ascii="Arial" w:hAnsi="Arial" w:cs="Arial"/>
          <w:b/>
          <w:color w:val="FF0000"/>
          <w:sz w:val="20"/>
          <w:szCs w:val="20"/>
        </w:rPr>
        <w:t>ENGEDÉLYEZTETJÜK</w:t>
      </w:r>
      <w:r>
        <w:rPr>
          <w:rFonts w:ascii="Arial" w:hAnsi="Arial" w:cs="Arial"/>
          <w:b/>
          <w:sz w:val="20"/>
          <w:szCs w:val="20"/>
        </w:rPr>
        <w:t xml:space="preserve"> !!!!</w:t>
      </w:r>
      <w:proofErr w:type="gramEnd"/>
    </w:p>
    <w:p w14:paraId="3CC5042A" w14:textId="77777777" w:rsidR="00F80435" w:rsidRDefault="00F80435" w:rsidP="00F80435"/>
    <w:p w14:paraId="6D3D9772" w14:textId="77777777" w:rsidR="00F80435" w:rsidRDefault="00F80435" w:rsidP="00F80435">
      <w:pPr>
        <w:rPr>
          <w:b/>
          <w:sz w:val="22"/>
          <w:szCs w:val="22"/>
        </w:rPr>
      </w:pPr>
      <w:r>
        <w:rPr>
          <w:b/>
        </w:rPr>
        <w:t xml:space="preserve">Az árajánlat magába foglalja az oszlopok s </w:t>
      </w:r>
      <w:proofErr w:type="gramStart"/>
      <w:r>
        <w:rPr>
          <w:b/>
        </w:rPr>
        <w:t>fa anyagok</w:t>
      </w:r>
      <w:proofErr w:type="gramEnd"/>
      <w:r>
        <w:rPr>
          <w:b/>
        </w:rPr>
        <w:t xml:space="preserve"> kétszeri </w:t>
      </w:r>
      <w:proofErr w:type="gramStart"/>
      <w:r>
        <w:rPr>
          <w:b/>
        </w:rPr>
        <w:t>kezelését .</w:t>
      </w:r>
      <w:proofErr w:type="gramEnd"/>
    </w:p>
    <w:p w14:paraId="6EE7E899" w14:textId="77777777" w:rsidR="00F80435" w:rsidRDefault="00F80435" w:rsidP="00F80435">
      <w:pPr>
        <w:rPr>
          <w:b/>
        </w:rPr>
      </w:pPr>
      <w:r>
        <w:rPr>
          <w:b/>
          <w:sz w:val="22"/>
          <w:szCs w:val="22"/>
        </w:rPr>
        <w:t xml:space="preserve">A </w:t>
      </w:r>
      <w:proofErr w:type="gramStart"/>
      <w:r>
        <w:rPr>
          <w:b/>
          <w:sz w:val="22"/>
          <w:szCs w:val="22"/>
        </w:rPr>
        <w:t>képeken  látható</w:t>
      </w:r>
      <w:proofErr w:type="gramEnd"/>
      <w:r>
        <w:rPr>
          <w:b/>
          <w:sz w:val="22"/>
          <w:szCs w:val="22"/>
        </w:rPr>
        <w:t xml:space="preserve"> oldalpanelek </w:t>
      </w:r>
      <w:r>
        <w:rPr>
          <w:b/>
        </w:rPr>
        <w:t xml:space="preserve">2016 </w:t>
      </w:r>
      <w:proofErr w:type="gramStart"/>
      <w:r>
        <w:rPr>
          <w:b/>
        </w:rPr>
        <w:t>Tavaszától  a</w:t>
      </w:r>
      <w:proofErr w:type="gramEnd"/>
      <w:r>
        <w:rPr>
          <w:b/>
        </w:rPr>
        <w:t xml:space="preserve"> jövőt szem előtt </w:t>
      </w:r>
      <w:proofErr w:type="gramStart"/>
      <w:r>
        <w:rPr>
          <w:b/>
        </w:rPr>
        <w:t>tartva,  a</w:t>
      </w:r>
      <w:proofErr w:type="gramEnd"/>
      <w:r>
        <w:rPr>
          <w:b/>
        </w:rPr>
        <w:t xml:space="preserve"> változó igényeket s a legfontosabb követelményt a tartósságot mindenek fölé helyezve elsők között </w:t>
      </w:r>
      <w:r w:rsidRPr="00CF0F3E">
        <w:rPr>
          <w:b/>
          <w:color w:val="FF0000"/>
        </w:rPr>
        <w:t>alkalmazunk HDPE „UV” ÁLLÓ</w:t>
      </w:r>
      <w:r>
        <w:rPr>
          <w:b/>
          <w:color w:val="FF0000"/>
        </w:rPr>
        <w:t xml:space="preserve"> KEZELÉS </w:t>
      </w:r>
      <w:proofErr w:type="gramStart"/>
      <w:r>
        <w:rPr>
          <w:b/>
          <w:color w:val="FF0000"/>
        </w:rPr>
        <w:t xml:space="preserve">MENTES </w:t>
      </w:r>
      <w:r w:rsidRPr="00CF0F3E">
        <w:rPr>
          <w:b/>
          <w:color w:val="FF0000"/>
        </w:rPr>
        <w:t xml:space="preserve"> MŰANYAG</w:t>
      </w:r>
      <w:proofErr w:type="gramEnd"/>
      <w:r w:rsidRPr="00CF0F3E">
        <w:rPr>
          <w:b/>
          <w:color w:val="FF0000"/>
        </w:rPr>
        <w:t xml:space="preserve"> PANELEKET</w:t>
      </w:r>
      <w:r>
        <w:rPr>
          <w:b/>
        </w:rPr>
        <w:t xml:space="preserve">! E színes tartozékok, a fém kiegészítőkkel karöltve </w:t>
      </w:r>
      <w:proofErr w:type="spellStart"/>
      <w:r>
        <w:rPr>
          <w:b/>
        </w:rPr>
        <w:t>megtriplázzák</w:t>
      </w:r>
      <w:proofErr w:type="spellEnd"/>
      <w:r>
        <w:rPr>
          <w:b/>
        </w:rPr>
        <w:t xml:space="preserve"> egy születendő játszó eszköz élettartamát!</w:t>
      </w:r>
      <w:r>
        <w:rPr>
          <w:b/>
        </w:rPr>
        <w:br/>
        <w:t xml:space="preserve">Ezt figyelembe véve minden </w:t>
      </w:r>
      <w:r w:rsidRPr="00CF0F3E">
        <w:rPr>
          <w:b/>
          <w:color w:val="FF0000"/>
        </w:rPr>
        <w:t xml:space="preserve">HDPE PANELÜNKRE 10 ÉV GARANCIÁT </w:t>
      </w:r>
      <w:r>
        <w:rPr>
          <w:b/>
        </w:rPr>
        <w:lastRenderedPageBreak/>
        <w:t>BIZTOSÍTUNK!</w:t>
      </w:r>
      <w:r>
        <w:rPr>
          <w:b/>
        </w:rPr>
        <w:br/>
      </w:r>
    </w:p>
    <w:p w14:paraId="51D31CE8" w14:textId="77777777" w:rsidR="00F80435" w:rsidRDefault="00F80435" w:rsidP="00F80435">
      <w:pPr>
        <w:rPr>
          <w:b/>
        </w:rPr>
      </w:pPr>
      <w:r>
        <w:rPr>
          <w:b/>
        </w:rPr>
        <w:t xml:space="preserve">A játékok fa lábazata </w:t>
      </w:r>
      <w:proofErr w:type="gramStart"/>
      <w:r>
        <w:rPr>
          <w:b/>
        </w:rPr>
        <w:t>szárított ,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ragasztott ,</w:t>
      </w:r>
      <w:proofErr w:type="gramEnd"/>
      <w:r>
        <w:rPr>
          <w:b/>
        </w:rPr>
        <w:t xml:space="preserve"> tömbösített borovi fenyőből </w:t>
      </w:r>
      <w:proofErr w:type="gramStart"/>
      <w:r>
        <w:rPr>
          <w:b/>
        </w:rPr>
        <w:t>készülnek !!!</w:t>
      </w:r>
      <w:proofErr w:type="gramEnd"/>
    </w:p>
    <w:p w14:paraId="2B08DCB4" w14:textId="77777777" w:rsidR="00F80435" w:rsidRDefault="00F80435" w:rsidP="00F80435">
      <w:pPr>
        <w:rPr>
          <w:b/>
        </w:rPr>
      </w:pPr>
      <w:r>
        <w:rPr>
          <w:b/>
        </w:rPr>
        <w:t xml:space="preserve">Melyet kétszeresen kezelünk </w:t>
      </w:r>
      <w:r w:rsidRPr="00CF0F3E">
        <w:rPr>
          <w:b/>
          <w:color w:val="FF0000"/>
        </w:rPr>
        <w:t xml:space="preserve">MILESI </w:t>
      </w:r>
      <w:r>
        <w:rPr>
          <w:b/>
        </w:rPr>
        <w:t xml:space="preserve">prémium minőségű </w:t>
      </w:r>
      <w:r w:rsidRPr="00CF0F3E">
        <w:rPr>
          <w:b/>
          <w:color w:val="FF0000"/>
        </w:rPr>
        <w:t>GYEREKBARÁT</w:t>
      </w:r>
      <w:r>
        <w:rPr>
          <w:b/>
        </w:rPr>
        <w:t xml:space="preserve"> vékonylazúrral, mely </w:t>
      </w:r>
      <w:r w:rsidRPr="00CF0F3E">
        <w:rPr>
          <w:b/>
          <w:color w:val="FF0000"/>
        </w:rPr>
        <w:t xml:space="preserve">MINDEN OLDÓSZERTŐL </w:t>
      </w:r>
      <w:proofErr w:type="gramStart"/>
      <w:r w:rsidRPr="00CF0F3E">
        <w:rPr>
          <w:b/>
          <w:color w:val="FF0000"/>
        </w:rPr>
        <w:t>MENTES !!!</w:t>
      </w:r>
      <w:proofErr w:type="gramEnd"/>
      <w:r w:rsidRPr="00CF0F3E">
        <w:rPr>
          <w:b/>
          <w:color w:val="FF0000"/>
        </w:rPr>
        <w:t xml:space="preserve">  </w:t>
      </w:r>
      <w:r>
        <w:rPr>
          <w:b/>
        </w:rPr>
        <w:t xml:space="preserve">Színe </w:t>
      </w:r>
      <w:proofErr w:type="gramStart"/>
      <w:r>
        <w:rPr>
          <w:b/>
        </w:rPr>
        <w:t>választható !!!</w:t>
      </w:r>
      <w:proofErr w:type="gramEnd"/>
    </w:p>
    <w:p w14:paraId="0E07B8DD" w14:textId="77777777" w:rsidR="00F80435" w:rsidRPr="003402C4" w:rsidRDefault="00F80435" w:rsidP="00F80435">
      <w:pPr>
        <w:rPr>
          <w:b/>
          <w:sz w:val="30"/>
          <w:szCs w:val="30"/>
        </w:rPr>
      </w:pPr>
      <w:r>
        <w:rPr>
          <w:b/>
          <w:sz w:val="22"/>
          <w:szCs w:val="22"/>
        </w:rPr>
        <w:br/>
      </w:r>
      <w:r>
        <w:rPr>
          <w:b/>
          <w:color w:val="FF0000"/>
          <w:sz w:val="30"/>
          <w:szCs w:val="30"/>
        </w:rPr>
        <w:t>Termékünkre 2</w:t>
      </w:r>
      <w:r w:rsidRPr="003402C4">
        <w:rPr>
          <w:b/>
          <w:color w:val="FF0000"/>
          <w:sz w:val="30"/>
          <w:szCs w:val="30"/>
        </w:rPr>
        <w:t xml:space="preserve"> év garanciát vállalunk.</w:t>
      </w:r>
    </w:p>
    <w:p w14:paraId="594BB719" w14:textId="77777777" w:rsidR="00F80435" w:rsidRDefault="00F80435" w:rsidP="00F80435"/>
    <w:p w14:paraId="48BC187E" w14:textId="77777777" w:rsidR="00F80435" w:rsidRDefault="00F80435" w:rsidP="00F80435">
      <w:r>
        <w:t>Reméljük ajánlatunk megfelel elvárásainak, és hamarosan megkezdhetjük együttműködésünket!</w:t>
      </w:r>
    </w:p>
    <w:p w14:paraId="73046E84" w14:textId="77777777" w:rsidR="00F80435" w:rsidRDefault="00F80435" w:rsidP="00F80435"/>
    <w:p w14:paraId="0C10A881" w14:textId="77777777" w:rsidR="00F80435" w:rsidRDefault="00F80435" w:rsidP="00F80435">
      <w:r w:rsidRPr="00D44627">
        <w:t>Várjuk kedves visszajelzését, addig is bármilyen további kérdéssel kapcsolatban állunk szíves rendelkezésére!</w:t>
      </w:r>
    </w:p>
    <w:p w14:paraId="761D1BBA" w14:textId="77777777" w:rsidR="00F80435" w:rsidRDefault="00F80435" w:rsidP="00F80435"/>
    <w:p w14:paraId="55BD979E" w14:textId="77777777" w:rsidR="00F80435" w:rsidRDefault="00F80435" w:rsidP="00F80435">
      <w:r>
        <w:t xml:space="preserve">Részünkre kedvezőtlen elbírálás esetén is kérjük válaszát, a nálunk zajló folyamatos munka további fenntartása végett.   </w:t>
      </w:r>
    </w:p>
    <w:p w14:paraId="656E7BB6" w14:textId="77777777" w:rsidR="00F80435" w:rsidRDefault="00F80435" w:rsidP="00F80435"/>
    <w:p w14:paraId="5A8CE3DC" w14:textId="77777777" w:rsidR="00F80435" w:rsidRPr="00E67B39" w:rsidRDefault="00F80435" w:rsidP="00F80435">
      <w:r>
        <w:t xml:space="preserve"> </w:t>
      </w:r>
      <w:proofErr w:type="gramStart"/>
      <w:r w:rsidRPr="00D44627">
        <w:t>Üdvözlettel,</w:t>
      </w:r>
      <w:r>
        <w:t xml:space="preserve">   </w:t>
      </w:r>
      <w:proofErr w:type="gramEnd"/>
      <w:r>
        <w:t xml:space="preserve">              </w:t>
      </w:r>
      <w:r>
        <w:rPr>
          <w:b/>
          <w:i/>
        </w:rPr>
        <w:t>SZABÓ FERENC</w:t>
      </w:r>
    </w:p>
    <w:p w14:paraId="6A0E5A97" w14:textId="77777777" w:rsidR="00F80435" w:rsidRDefault="00F80435" w:rsidP="00F80435">
      <w:pPr>
        <w:rPr>
          <w:i/>
        </w:rPr>
      </w:pPr>
      <w:r>
        <w:rPr>
          <w:b/>
          <w:i/>
        </w:rPr>
        <w:t xml:space="preserve">                                          </w:t>
      </w:r>
      <w:r w:rsidRPr="00D44627">
        <w:rPr>
          <w:i/>
        </w:rPr>
        <w:t>06-20-</w:t>
      </w:r>
      <w:r>
        <w:rPr>
          <w:i/>
        </w:rPr>
        <w:t>800-75-73</w:t>
      </w:r>
    </w:p>
    <w:p w14:paraId="43B653BB" w14:textId="77777777" w:rsidR="00F80435" w:rsidRPr="00D44627" w:rsidRDefault="00F80435" w:rsidP="00F80435">
      <w:r>
        <w:rPr>
          <w:i/>
        </w:rPr>
        <w:t xml:space="preserve">                                     info@jatszoterpont.hu</w:t>
      </w:r>
    </w:p>
    <w:p w14:paraId="44B716F5" w14:textId="77777777" w:rsidR="00F80435" w:rsidRPr="001D509E" w:rsidRDefault="00F80435" w:rsidP="00F80435"/>
    <w:p w14:paraId="3EF88FAB" w14:textId="77777777" w:rsidR="00F80435" w:rsidRPr="001D509E" w:rsidRDefault="00F80435" w:rsidP="00F80435"/>
    <w:p w14:paraId="60AC64B7" w14:textId="77777777" w:rsidR="00D44627" w:rsidRPr="001D509E" w:rsidRDefault="00D44627" w:rsidP="00F80435"/>
    <w:sectPr w:rsidR="00D44627" w:rsidRPr="001D509E" w:rsidSect="00710B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39F0" w14:textId="77777777" w:rsidR="00594752" w:rsidRDefault="00594752" w:rsidP="006154DE">
      <w:r>
        <w:separator/>
      </w:r>
    </w:p>
  </w:endnote>
  <w:endnote w:type="continuationSeparator" w:id="0">
    <w:p w14:paraId="29F8039C" w14:textId="77777777" w:rsidR="00594752" w:rsidRDefault="00594752" w:rsidP="0061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B455" w14:textId="77777777" w:rsidR="001B082D" w:rsidRPr="009E75F9" w:rsidRDefault="001B082D">
    <w:pPr>
      <w:pStyle w:val="llb"/>
      <w:pBdr>
        <w:top w:val="thinThickSmallGap" w:sz="24" w:space="1" w:color="622423" w:themeColor="accent2" w:themeShade="7F"/>
      </w:pBdr>
      <w:rPr>
        <w:rFonts w:asciiTheme="majorHAnsi" w:hAnsiTheme="majorHAnsi"/>
        <w:color w:val="0000FF" w:themeColor="hyperlink"/>
        <w:u w:val="single"/>
      </w:rPr>
    </w:pPr>
    <w:proofErr w:type="gramStart"/>
    <w:r>
      <w:rPr>
        <w:rFonts w:asciiTheme="majorHAnsi" w:hAnsiTheme="majorHAnsi"/>
      </w:rPr>
      <w:t>email :</w:t>
    </w:r>
    <w:proofErr w:type="gramEnd"/>
    <w:r>
      <w:rPr>
        <w:rFonts w:asciiTheme="majorHAnsi" w:hAnsiTheme="majorHAnsi"/>
      </w:rPr>
      <w:t xml:space="preserve"> info@</w:t>
    </w:r>
    <w:r w:rsidRPr="009E75F9">
      <w:rPr>
        <w:rFonts w:asciiTheme="majorHAnsi" w:hAnsiTheme="majorHAnsi"/>
      </w:rPr>
      <w:t>jatszoterpont</w:t>
    </w:r>
    <w:r>
      <w:rPr>
        <w:rFonts w:asciiTheme="majorHAnsi" w:hAnsiTheme="majorHAnsi"/>
      </w:rPr>
      <w:t xml:space="preserve">.hu                                                                                06-20-327-63-02                                                                                                    </w:t>
    </w:r>
  </w:p>
  <w:p w14:paraId="1068FA92" w14:textId="77777777" w:rsidR="001B082D" w:rsidRDefault="001B082D">
    <w:pPr>
      <w:pStyle w:val="llb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</w:t>
    </w:r>
    <w:proofErr w:type="gramStart"/>
    <w:r>
      <w:rPr>
        <w:rFonts w:asciiTheme="majorHAnsi" w:hAnsiTheme="majorHAnsi"/>
      </w:rPr>
      <w:t>web :</w:t>
    </w:r>
    <w:proofErr w:type="gramEnd"/>
    <w:r>
      <w:rPr>
        <w:rFonts w:asciiTheme="majorHAnsi" w:hAnsiTheme="majorHAnsi"/>
      </w:rPr>
      <w:t xml:space="preserve"> jatszoterpont.hu</w:t>
    </w:r>
  </w:p>
  <w:p w14:paraId="266176C7" w14:textId="77777777" w:rsidR="001B082D" w:rsidRDefault="001B082D">
    <w:pPr>
      <w:pStyle w:val="llb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oldal </w:t>
    </w:r>
    <w:r w:rsidR="005029E5">
      <w:fldChar w:fldCharType="begin"/>
    </w:r>
    <w:r w:rsidR="005029E5">
      <w:instrText xml:space="preserve"> PAGE   \* MERGEFORMAT </w:instrText>
    </w:r>
    <w:r w:rsidR="005029E5">
      <w:fldChar w:fldCharType="separate"/>
    </w:r>
    <w:r w:rsidR="00581ABC" w:rsidRPr="00581ABC">
      <w:rPr>
        <w:rFonts w:asciiTheme="majorHAnsi" w:hAnsiTheme="majorHAnsi"/>
        <w:noProof/>
      </w:rPr>
      <w:t>4</w:t>
    </w:r>
    <w:r w:rsidR="005029E5">
      <w:rPr>
        <w:rFonts w:asciiTheme="majorHAnsi" w:hAnsiTheme="majorHAnsi"/>
        <w:noProof/>
      </w:rPr>
      <w:fldChar w:fldCharType="end"/>
    </w:r>
  </w:p>
  <w:p w14:paraId="04166B91" w14:textId="77777777" w:rsidR="001B082D" w:rsidRDefault="001B08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28F9" w14:textId="77777777" w:rsidR="00594752" w:rsidRDefault="00594752" w:rsidP="006154DE">
      <w:r>
        <w:separator/>
      </w:r>
    </w:p>
  </w:footnote>
  <w:footnote w:type="continuationSeparator" w:id="0">
    <w:p w14:paraId="57263341" w14:textId="77777777" w:rsidR="00594752" w:rsidRDefault="00594752" w:rsidP="0061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BE3D" w14:textId="77777777" w:rsidR="001B082D" w:rsidRPr="006154DE" w:rsidRDefault="001B082D" w:rsidP="006154DE">
    <w:pPr>
      <w:pStyle w:val="lfej"/>
      <w:pBdr>
        <w:bottom w:val="thickThinSmallGap" w:sz="24" w:space="1" w:color="622423" w:themeColor="accent2" w:themeShade="7F"/>
      </w:pBdr>
      <w:tabs>
        <w:tab w:val="left" w:pos="7260"/>
      </w:tabs>
      <w:rPr>
        <w:rFonts w:asciiTheme="majorHAnsi" w:eastAsiaTheme="majorEastAsia" w:hAnsiTheme="majorHAnsi" w:cstheme="majorBidi"/>
        <w:b/>
        <w:i/>
        <w:color w:val="1F497D" w:themeColor="text2"/>
        <w:sz w:val="44"/>
        <w:szCs w:val="44"/>
      </w:rPr>
    </w:pPr>
    <w:r>
      <w:rPr>
        <w:rFonts w:asciiTheme="majorHAnsi" w:eastAsiaTheme="majorEastAsia" w:hAnsiTheme="majorHAnsi" w:cstheme="majorBidi"/>
        <w:b/>
        <w:i/>
        <w:color w:val="1F497D" w:themeColor="text2"/>
        <w:sz w:val="44"/>
        <w:szCs w:val="44"/>
      </w:rPr>
      <w:tab/>
    </w:r>
    <w:sdt>
      <w:sdtPr>
        <w:rPr>
          <w:rFonts w:asciiTheme="majorHAnsi" w:eastAsiaTheme="majorEastAsia" w:hAnsiTheme="majorHAnsi" w:cstheme="majorBidi"/>
          <w:b/>
          <w:i/>
          <w:color w:val="1F497D" w:themeColor="text2"/>
          <w:sz w:val="44"/>
          <w:szCs w:val="44"/>
        </w:rPr>
        <w:alias w:val="Cím"/>
        <w:id w:val="77738743"/>
        <w:placeholder>
          <w:docPart w:val="91E5850594524B899ED6F2AF7CD92FE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6154DE">
          <w:rPr>
            <w:rFonts w:asciiTheme="majorHAnsi" w:eastAsiaTheme="majorEastAsia" w:hAnsiTheme="majorHAnsi" w:cstheme="majorBidi"/>
            <w:b/>
            <w:i/>
            <w:color w:val="1F497D" w:themeColor="text2"/>
            <w:sz w:val="44"/>
            <w:szCs w:val="44"/>
          </w:rPr>
          <w:t>JATSZOTERPONT.HU</w:t>
        </w:r>
      </w:sdtContent>
    </w:sdt>
    <w:r>
      <w:rPr>
        <w:rFonts w:asciiTheme="majorHAnsi" w:eastAsiaTheme="majorEastAsia" w:hAnsiTheme="majorHAnsi" w:cstheme="majorBidi"/>
        <w:b/>
        <w:i/>
        <w:color w:val="1F497D" w:themeColor="text2"/>
        <w:sz w:val="44"/>
        <w:szCs w:val="44"/>
      </w:rPr>
      <w:tab/>
    </w:r>
  </w:p>
  <w:p w14:paraId="5A7E0DF7" w14:textId="77777777" w:rsidR="001B082D" w:rsidRDefault="001B082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D27"/>
    <w:multiLevelType w:val="multilevel"/>
    <w:tmpl w:val="9C32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D3E13"/>
    <w:multiLevelType w:val="multilevel"/>
    <w:tmpl w:val="45EE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93F57"/>
    <w:multiLevelType w:val="hybridMultilevel"/>
    <w:tmpl w:val="76029866"/>
    <w:lvl w:ilvl="0" w:tplc="7E367BA8"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07E812B1"/>
    <w:multiLevelType w:val="hybridMultilevel"/>
    <w:tmpl w:val="BE320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33F76"/>
    <w:multiLevelType w:val="hybridMultilevel"/>
    <w:tmpl w:val="4ED84A5C"/>
    <w:lvl w:ilvl="0" w:tplc="3AC60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B5AD2"/>
    <w:multiLevelType w:val="multilevel"/>
    <w:tmpl w:val="F456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4315B"/>
    <w:multiLevelType w:val="hybridMultilevel"/>
    <w:tmpl w:val="361058F4"/>
    <w:lvl w:ilvl="0" w:tplc="E056E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2193"/>
    <w:multiLevelType w:val="multilevel"/>
    <w:tmpl w:val="542E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C302A"/>
    <w:multiLevelType w:val="hybridMultilevel"/>
    <w:tmpl w:val="3A541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1A6"/>
    <w:multiLevelType w:val="multilevel"/>
    <w:tmpl w:val="818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E1A2C"/>
    <w:multiLevelType w:val="hybridMultilevel"/>
    <w:tmpl w:val="5554E1A4"/>
    <w:lvl w:ilvl="0" w:tplc="4EFEE226"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1" w15:restartNumberingAfterBreak="0">
    <w:nsid w:val="47084ADD"/>
    <w:multiLevelType w:val="hybridMultilevel"/>
    <w:tmpl w:val="23DC2AF8"/>
    <w:lvl w:ilvl="0" w:tplc="F2FC472E">
      <w:numFmt w:val="bullet"/>
      <w:lvlText w:val="-"/>
      <w:lvlJc w:val="left"/>
      <w:pPr>
        <w:ind w:left="38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2" w15:restartNumberingAfterBreak="0">
    <w:nsid w:val="47611B41"/>
    <w:multiLevelType w:val="hybridMultilevel"/>
    <w:tmpl w:val="31E81D24"/>
    <w:lvl w:ilvl="0" w:tplc="B8E84D8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6C50877"/>
    <w:multiLevelType w:val="multilevel"/>
    <w:tmpl w:val="D93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D7AF3"/>
    <w:multiLevelType w:val="hybridMultilevel"/>
    <w:tmpl w:val="D866450E"/>
    <w:lvl w:ilvl="0" w:tplc="A3461F22">
      <w:numFmt w:val="bullet"/>
      <w:lvlText w:val="-"/>
      <w:lvlJc w:val="left"/>
      <w:pPr>
        <w:ind w:left="55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9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</w:abstractNum>
  <w:abstractNum w:abstractNumId="15" w15:restartNumberingAfterBreak="0">
    <w:nsid w:val="6489387A"/>
    <w:multiLevelType w:val="hybridMultilevel"/>
    <w:tmpl w:val="DBC22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61EC6"/>
    <w:multiLevelType w:val="hybridMultilevel"/>
    <w:tmpl w:val="082283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350BF"/>
    <w:multiLevelType w:val="hybridMultilevel"/>
    <w:tmpl w:val="4AA64410"/>
    <w:lvl w:ilvl="0" w:tplc="43CC480C"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 w15:restartNumberingAfterBreak="0">
    <w:nsid w:val="7CC5602D"/>
    <w:multiLevelType w:val="hybridMultilevel"/>
    <w:tmpl w:val="95DED6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66480">
    <w:abstractNumId w:val="12"/>
  </w:num>
  <w:num w:numId="2" w16cid:durableId="390809813">
    <w:abstractNumId w:val="8"/>
  </w:num>
  <w:num w:numId="3" w16cid:durableId="1328745926">
    <w:abstractNumId w:val="15"/>
  </w:num>
  <w:num w:numId="4" w16cid:durableId="868953493">
    <w:abstractNumId w:val="7"/>
  </w:num>
  <w:num w:numId="5" w16cid:durableId="955647019">
    <w:abstractNumId w:val="5"/>
  </w:num>
  <w:num w:numId="6" w16cid:durableId="777532194">
    <w:abstractNumId w:val="18"/>
  </w:num>
  <w:num w:numId="7" w16cid:durableId="614992143">
    <w:abstractNumId w:val="3"/>
  </w:num>
  <w:num w:numId="8" w16cid:durableId="1345084840">
    <w:abstractNumId w:val="16"/>
  </w:num>
  <w:num w:numId="9" w16cid:durableId="472985346">
    <w:abstractNumId w:val="10"/>
  </w:num>
  <w:num w:numId="10" w16cid:durableId="772480729">
    <w:abstractNumId w:val="17"/>
  </w:num>
  <w:num w:numId="11" w16cid:durableId="2136944055">
    <w:abstractNumId w:val="11"/>
  </w:num>
  <w:num w:numId="12" w16cid:durableId="1456675296">
    <w:abstractNumId w:val="14"/>
  </w:num>
  <w:num w:numId="13" w16cid:durableId="664043486">
    <w:abstractNumId w:val="6"/>
  </w:num>
  <w:num w:numId="14" w16cid:durableId="2093163159">
    <w:abstractNumId w:val="4"/>
  </w:num>
  <w:num w:numId="15" w16cid:durableId="152456092">
    <w:abstractNumId w:val="2"/>
  </w:num>
  <w:num w:numId="16" w16cid:durableId="1020424887">
    <w:abstractNumId w:val="0"/>
  </w:num>
  <w:num w:numId="17" w16cid:durableId="1862282246">
    <w:abstractNumId w:val="13"/>
  </w:num>
  <w:num w:numId="18" w16cid:durableId="1416635629">
    <w:abstractNumId w:val="1"/>
  </w:num>
  <w:num w:numId="19" w16cid:durableId="1564831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DE"/>
    <w:rsid w:val="00033202"/>
    <w:rsid w:val="0004461B"/>
    <w:rsid w:val="0005105D"/>
    <w:rsid w:val="00062667"/>
    <w:rsid w:val="0008092E"/>
    <w:rsid w:val="000A53AB"/>
    <w:rsid w:val="000D5282"/>
    <w:rsid w:val="000D6E02"/>
    <w:rsid w:val="000F18A2"/>
    <w:rsid w:val="00116E24"/>
    <w:rsid w:val="0015361F"/>
    <w:rsid w:val="00153621"/>
    <w:rsid w:val="001A440B"/>
    <w:rsid w:val="001B082D"/>
    <w:rsid w:val="001B0D5D"/>
    <w:rsid w:val="001D0430"/>
    <w:rsid w:val="001D509E"/>
    <w:rsid w:val="00231188"/>
    <w:rsid w:val="002323B9"/>
    <w:rsid w:val="002757C4"/>
    <w:rsid w:val="00277446"/>
    <w:rsid w:val="0029457F"/>
    <w:rsid w:val="002B727F"/>
    <w:rsid w:val="00306265"/>
    <w:rsid w:val="00311B07"/>
    <w:rsid w:val="003210E7"/>
    <w:rsid w:val="0034201D"/>
    <w:rsid w:val="00367237"/>
    <w:rsid w:val="003675DB"/>
    <w:rsid w:val="003829D6"/>
    <w:rsid w:val="00387A31"/>
    <w:rsid w:val="003B1D72"/>
    <w:rsid w:val="003B7947"/>
    <w:rsid w:val="003C118A"/>
    <w:rsid w:val="003F0C04"/>
    <w:rsid w:val="00416906"/>
    <w:rsid w:val="004343D9"/>
    <w:rsid w:val="00457284"/>
    <w:rsid w:val="0046482F"/>
    <w:rsid w:val="0046755B"/>
    <w:rsid w:val="004839F8"/>
    <w:rsid w:val="00495C13"/>
    <w:rsid w:val="004E2D5A"/>
    <w:rsid w:val="004F50F4"/>
    <w:rsid w:val="005001C1"/>
    <w:rsid w:val="005029E5"/>
    <w:rsid w:val="005056B2"/>
    <w:rsid w:val="0054215D"/>
    <w:rsid w:val="005568B4"/>
    <w:rsid w:val="00562A5C"/>
    <w:rsid w:val="00571E42"/>
    <w:rsid w:val="0057640B"/>
    <w:rsid w:val="00581ABC"/>
    <w:rsid w:val="00594752"/>
    <w:rsid w:val="005B04EA"/>
    <w:rsid w:val="005C1CBB"/>
    <w:rsid w:val="005D0D07"/>
    <w:rsid w:val="005D24E0"/>
    <w:rsid w:val="005E20F5"/>
    <w:rsid w:val="0061520A"/>
    <w:rsid w:val="006154DE"/>
    <w:rsid w:val="00633F24"/>
    <w:rsid w:val="0064118F"/>
    <w:rsid w:val="00660408"/>
    <w:rsid w:val="00680F84"/>
    <w:rsid w:val="006B6509"/>
    <w:rsid w:val="006D0114"/>
    <w:rsid w:val="006D5C1C"/>
    <w:rsid w:val="00710BF4"/>
    <w:rsid w:val="00715182"/>
    <w:rsid w:val="00764825"/>
    <w:rsid w:val="007D1419"/>
    <w:rsid w:val="007D56FB"/>
    <w:rsid w:val="007F227E"/>
    <w:rsid w:val="007F663F"/>
    <w:rsid w:val="00807DE4"/>
    <w:rsid w:val="00814184"/>
    <w:rsid w:val="00827805"/>
    <w:rsid w:val="008460BC"/>
    <w:rsid w:val="00852055"/>
    <w:rsid w:val="008678F5"/>
    <w:rsid w:val="0088147A"/>
    <w:rsid w:val="008868D6"/>
    <w:rsid w:val="00886DDB"/>
    <w:rsid w:val="008C0674"/>
    <w:rsid w:val="008F5090"/>
    <w:rsid w:val="008F7F15"/>
    <w:rsid w:val="0090065B"/>
    <w:rsid w:val="00916D61"/>
    <w:rsid w:val="009170C4"/>
    <w:rsid w:val="00936D5A"/>
    <w:rsid w:val="0096486F"/>
    <w:rsid w:val="0097034C"/>
    <w:rsid w:val="00976555"/>
    <w:rsid w:val="00997956"/>
    <w:rsid w:val="009C18DC"/>
    <w:rsid w:val="009E75F9"/>
    <w:rsid w:val="00A1363F"/>
    <w:rsid w:val="00A61892"/>
    <w:rsid w:val="00A70E56"/>
    <w:rsid w:val="00A75336"/>
    <w:rsid w:val="00A91828"/>
    <w:rsid w:val="00AD3736"/>
    <w:rsid w:val="00B43E00"/>
    <w:rsid w:val="00B734F9"/>
    <w:rsid w:val="00B84174"/>
    <w:rsid w:val="00B92CD8"/>
    <w:rsid w:val="00BA39D2"/>
    <w:rsid w:val="00BC6AB1"/>
    <w:rsid w:val="00BE4B28"/>
    <w:rsid w:val="00BF1343"/>
    <w:rsid w:val="00C03618"/>
    <w:rsid w:val="00C24B30"/>
    <w:rsid w:val="00C45AA5"/>
    <w:rsid w:val="00C45B32"/>
    <w:rsid w:val="00CA22B6"/>
    <w:rsid w:val="00CE06A9"/>
    <w:rsid w:val="00D40D18"/>
    <w:rsid w:val="00D44627"/>
    <w:rsid w:val="00D7449E"/>
    <w:rsid w:val="00D96FAB"/>
    <w:rsid w:val="00DD1AA9"/>
    <w:rsid w:val="00E335F3"/>
    <w:rsid w:val="00E67B39"/>
    <w:rsid w:val="00EA60E9"/>
    <w:rsid w:val="00EA75B6"/>
    <w:rsid w:val="00EA7D6C"/>
    <w:rsid w:val="00ED59A0"/>
    <w:rsid w:val="00F06D46"/>
    <w:rsid w:val="00F1598E"/>
    <w:rsid w:val="00F42CE3"/>
    <w:rsid w:val="00F556C0"/>
    <w:rsid w:val="00F62FF0"/>
    <w:rsid w:val="00F672E9"/>
    <w:rsid w:val="00F75662"/>
    <w:rsid w:val="00F80435"/>
    <w:rsid w:val="00FA7327"/>
    <w:rsid w:val="00FD18E8"/>
    <w:rsid w:val="00F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63C6"/>
  <w15:docId w15:val="{4E653835-D0BF-4B5A-A360-50794426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5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154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154DE"/>
  </w:style>
  <w:style w:type="paragraph" w:styleId="llb">
    <w:name w:val="footer"/>
    <w:basedOn w:val="Norml"/>
    <w:link w:val="llbChar"/>
    <w:uiPriority w:val="99"/>
    <w:unhideWhenUsed/>
    <w:rsid w:val="006154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54DE"/>
  </w:style>
  <w:style w:type="paragraph" w:styleId="Buborkszveg">
    <w:name w:val="Balloon Text"/>
    <w:basedOn w:val="Norml"/>
    <w:link w:val="BuborkszvegChar"/>
    <w:uiPriority w:val="99"/>
    <w:semiHidden/>
    <w:unhideWhenUsed/>
    <w:rsid w:val="006154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4DE"/>
    <w:rPr>
      <w:rFonts w:ascii="Tahoma" w:hAnsi="Tahoma" w:cs="Tahoma"/>
      <w:sz w:val="16"/>
      <w:szCs w:val="16"/>
    </w:rPr>
  </w:style>
  <w:style w:type="character" w:customStyle="1" w:styleId="price">
    <w:name w:val="price"/>
    <w:basedOn w:val="Bekezdsalapbettpusa"/>
    <w:rsid w:val="0029457F"/>
  </w:style>
  <w:style w:type="paragraph" w:styleId="NormlWeb">
    <w:name w:val="Normal (Web)"/>
    <w:basedOn w:val="Norml"/>
    <w:uiPriority w:val="99"/>
    <w:unhideWhenUsed/>
    <w:rsid w:val="0029457F"/>
    <w:pPr>
      <w:spacing w:before="100" w:beforeAutospacing="1" w:after="100" w:afterAutospacing="1"/>
    </w:pPr>
  </w:style>
  <w:style w:type="paragraph" w:customStyle="1" w:styleId="termszovegreszletek">
    <w:name w:val="termszovegreszletek"/>
    <w:basedOn w:val="Norml"/>
    <w:rsid w:val="000F18A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57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rnykols1jellszn1">
    <w:name w:val="Világos árnyékolás – 1. jelölőszín1"/>
    <w:basedOn w:val="Normltblzat"/>
    <w:uiPriority w:val="60"/>
    <w:rsid w:val="00571E4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hivatkozs">
    <w:name w:val="Hyperlink"/>
    <w:basedOn w:val="Bekezdsalapbettpusa"/>
    <w:uiPriority w:val="99"/>
    <w:unhideWhenUsed/>
    <w:rsid w:val="0064118F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31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27805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9C1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E5850594524B899ED6F2AF7CD92F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1858E-0849-473F-A152-C3B2F76272CD}"/>
      </w:docPartPr>
      <w:docPartBody>
        <w:p w:rsidR="005716D2" w:rsidRDefault="00E90927" w:rsidP="00E90927">
          <w:pPr>
            <w:pStyle w:val="91E5850594524B899ED6F2AF7CD92F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[Ide írhatja a dokumentum címét]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927"/>
    <w:rsid w:val="0005595A"/>
    <w:rsid w:val="00062A08"/>
    <w:rsid w:val="00066F49"/>
    <w:rsid w:val="00070046"/>
    <w:rsid w:val="00083243"/>
    <w:rsid w:val="00106EA9"/>
    <w:rsid w:val="001465DF"/>
    <w:rsid w:val="00192750"/>
    <w:rsid w:val="001E7403"/>
    <w:rsid w:val="00280FAE"/>
    <w:rsid w:val="002941FC"/>
    <w:rsid w:val="0032557E"/>
    <w:rsid w:val="003C32BE"/>
    <w:rsid w:val="00496030"/>
    <w:rsid w:val="004C27CB"/>
    <w:rsid w:val="00532E0B"/>
    <w:rsid w:val="005377AE"/>
    <w:rsid w:val="005716D2"/>
    <w:rsid w:val="00577BEB"/>
    <w:rsid w:val="0062024F"/>
    <w:rsid w:val="00660408"/>
    <w:rsid w:val="008259AB"/>
    <w:rsid w:val="008C126A"/>
    <w:rsid w:val="00A078EA"/>
    <w:rsid w:val="00A34F0A"/>
    <w:rsid w:val="00A41399"/>
    <w:rsid w:val="00A60727"/>
    <w:rsid w:val="00A86C94"/>
    <w:rsid w:val="00B43E00"/>
    <w:rsid w:val="00B5604B"/>
    <w:rsid w:val="00E021EA"/>
    <w:rsid w:val="00E60C43"/>
    <w:rsid w:val="00E90927"/>
    <w:rsid w:val="00F46570"/>
    <w:rsid w:val="00F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16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1E5850594524B899ED6F2AF7CD92FED">
    <w:name w:val="91E5850594524B899ED6F2AF7CD92FED"/>
    <w:rsid w:val="00E90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8E3D8-9ADC-433F-B08B-7FD7506D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JATSZOTERPONT.HU</vt:lpstr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JATSZOTERPONT.HU</dc:title>
  <dc:creator>Feca</dc:creator>
  <cp:lastModifiedBy>Pénzügy</cp:lastModifiedBy>
  <cp:revision>2</cp:revision>
  <dcterms:created xsi:type="dcterms:W3CDTF">2025-09-01T05:12:00Z</dcterms:created>
  <dcterms:modified xsi:type="dcterms:W3CDTF">2025-09-01T05:12:00Z</dcterms:modified>
</cp:coreProperties>
</file>